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26F2" w:rsidRPr="00CB26F2" w:rsidRDefault="00973183" w:rsidP="00CB26F2">
      <w:pPr>
        <w:autoSpaceDE w:val="0"/>
        <w:autoSpaceDN w:val="0"/>
        <w:adjustRightInd w:val="0"/>
        <w:spacing w:after="0" w:line="240" w:lineRule="auto"/>
        <w:rPr>
          <w:rFonts w:ascii="Times New Roman" w:hAnsi="Times New Roman" w:cs="Times New Roman"/>
          <w:b/>
          <w:bCs/>
        </w:rPr>
      </w:pPr>
      <w:bookmarkStart w:id="0" w:name="_GoBack"/>
      <w:r>
        <w:rPr>
          <w:rFonts w:ascii="Times New Roman" w:hAnsi="Times New Roman" w:cs="Times New Roman"/>
          <w:b/>
          <w:bCs/>
        </w:rPr>
        <w:t>11</w:t>
      </w:r>
      <w:r w:rsidR="00CB26F2">
        <w:rPr>
          <w:rFonts w:ascii="Times New Roman" w:hAnsi="Times New Roman" w:cs="Times New Roman"/>
          <w:b/>
          <w:bCs/>
        </w:rPr>
        <w:t>стр.</w:t>
      </w:r>
      <w:r w:rsidR="00BC59E5" w:rsidRPr="00BC59E5">
        <w:t xml:space="preserve"> </w:t>
      </w:r>
      <w:r>
        <w:t>верхняя часть</w:t>
      </w:r>
    </w:p>
    <w:p w:rsidR="00315B47" w:rsidRPr="003028D8" w:rsidRDefault="00BC59E5" w:rsidP="00315B47">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noProof/>
          <w:sz w:val="28"/>
          <w:szCs w:val="28"/>
          <w:lang w:eastAsia="ru-RU"/>
        </w:rPr>
        <w:drawing>
          <wp:anchor distT="0" distB="0" distL="114300" distR="114300" simplePos="0" relativeHeight="251658240" behindDoc="0" locked="0" layoutInCell="1" allowOverlap="1">
            <wp:simplePos x="0" y="0"/>
            <wp:positionH relativeFrom="column">
              <wp:posOffset>-41910</wp:posOffset>
            </wp:positionH>
            <wp:positionV relativeFrom="paragraph">
              <wp:posOffset>120650</wp:posOffset>
            </wp:positionV>
            <wp:extent cx="1922780" cy="1266825"/>
            <wp:effectExtent l="19050" t="0" r="1270" b="0"/>
            <wp:wrapSquare wrapText="bothSides"/>
            <wp:docPr id="5" name="Рисунок 5" descr="http://orensmi.ru/wp-content/uploads/2016-05-09/article-392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orensmi.ru/wp-content/uploads/2016-05-09/article-392_3.png"/>
                    <pic:cNvPicPr>
                      <a:picLocks noChangeAspect="1" noChangeArrowheads="1"/>
                    </pic:cNvPicPr>
                  </pic:nvPicPr>
                  <pic:blipFill>
                    <a:blip r:embed="rId5" cstate="print"/>
                    <a:srcRect/>
                    <a:stretch>
                      <a:fillRect/>
                    </a:stretch>
                  </pic:blipFill>
                  <pic:spPr bwMode="auto">
                    <a:xfrm>
                      <a:off x="0" y="0"/>
                      <a:ext cx="1922780" cy="1266825"/>
                    </a:xfrm>
                    <a:prstGeom prst="rect">
                      <a:avLst/>
                    </a:prstGeom>
                    <a:noFill/>
                    <a:ln w="9525">
                      <a:noFill/>
                      <a:miter lim="800000"/>
                      <a:headEnd/>
                      <a:tailEnd/>
                    </a:ln>
                  </pic:spPr>
                </pic:pic>
              </a:graphicData>
            </a:graphic>
          </wp:anchor>
        </w:drawing>
      </w:r>
      <w:r w:rsidR="00315B47" w:rsidRPr="003028D8">
        <w:rPr>
          <w:rFonts w:ascii="Times New Roman" w:hAnsi="Times New Roman" w:cs="Times New Roman"/>
          <w:b/>
          <w:bCs/>
          <w:sz w:val="28"/>
          <w:szCs w:val="28"/>
        </w:rPr>
        <w:t>П</w:t>
      </w:r>
      <w:r w:rsidR="000C3330" w:rsidRPr="003028D8">
        <w:rPr>
          <w:rFonts w:ascii="Times New Roman" w:hAnsi="Times New Roman" w:cs="Times New Roman"/>
          <w:b/>
          <w:bCs/>
          <w:sz w:val="28"/>
          <w:szCs w:val="28"/>
        </w:rPr>
        <w:t>амятка</w:t>
      </w:r>
    </w:p>
    <w:p w:rsidR="00BC59E5" w:rsidRDefault="000C3330" w:rsidP="00BC59E5">
      <w:pPr>
        <w:autoSpaceDE w:val="0"/>
        <w:autoSpaceDN w:val="0"/>
        <w:adjustRightInd w:val="0"/>
        <w:spacing w:after="0" w:line="0" w:lineRule="atLeast"/>
        <w:jc w:val="center"/>
        <w:rPr>
          <w:rFonts w:ascii="Times New Roman" w:hAnsi="Times New Roman" w:cs="Times New Roman"/>
          <w:b/>
          <w:bCs/>
        </w:rPr>
      </w:pPr>
      <w:r w:rsidRPr="00B1728F">
        <w:rPr>
          <w:rFonts w:ascii="Times New Roman" w:hAnsi="Times New Roman" w:cs="Times New Roman"/>
          <w:b/>
          <w:bCs/>
        </w:rPr>
        <w:t>по вопросам</w:t>
      </w:r>
      <w:r w:rsidR="00B1728F" w:rsidRPr="00B1728F">
        <w:rPr>
          <w:rFonts w:ascii="Times New Roman" w:hAnsi="Times New Roman" w:cs="Times New Roman"/>
          <w:b/>
          <w:bCs/>
        </w:rPr>
        <w:t xml:space="preserve"> </w:t>
      </w:r>
      <w:proofErr w:type="gramStart"/>
      <w:r w:rsidRPr="00B1728F">
        <w:rPr>
          <w:rFonts w:ascii="Times New Roman" w:hAnsi="Times New Roman" w:cs="Times New Roman"/>
          <w:b/>
          <w:bCs/>
        </w:rPr>
        <w:t>заключения договоров обязательного страхования гражданской ответственности владельцев</w:t>
      </w:r>
      <w:proofErr w:type="gramEnd"/>
      <w:r w:rsidRPr="00B1728F">
        <w:rPr>
          <w:rFonts w:ascii="Times New Roman" w:hAnsi="Times New Roman" w:cs="Times New Roman"/>
          <w:b/>
          <w:bCs/>
        </w:rPr>
        <w:t xml:space="preserve"> </w:t>
      </w:r>
    </w:p>
    <w:p w:rsidR="00315B47" w:rsidRPr="00BC59E5" w:rsidRDefault="000C3330" w:rsidP="00BC59E5">
      <w:pPr>
        <w:autoSpaceDE w:val="0"/>
        <w:autoSpaceDN w:val="0"/>
        <w:adjustRightInd w:val="0"/>
        <w:spacing w:after="0" w:line="0" w:lineRule="atLeast"/>
        <w:jc w:val="center"/>
        <w:rPr>
          <w:rFonts w:ascii="Times New Roman" w:hAnsi="Times New Roman" w:cs="Times New Roman"/>
          <w:b/>
          <w:bCs/>
        </w:rPr>
      </w:pPr>
      <w:r w:rsidRPr="00B1728F">
        <w:rPr>
          <w:rFonts w:ascii="Times New Roman" w:hAnsi="Times New Roman" w:cs="Times New Roman"/>
          <w:b/>
          <w:bCs/>
        </w:rPr>
        <w:t>транспортных средств</w:t>
      </w:r>
      <w:bookmarkEnd w:id="0"/>
    </w:p>
    <w:p w:rsidR="00315B47" w:rsidRPr="00004269" w:rsidRDefault="00315B47" w:rsidP="00004269">
      <w:pPr>
        <w:suppressAutoHyphens/>
        <w:autoSpaceDE w:val="0"/>
        <w:autoSpaceDN w:val="0"/>
        <w:adjustRightInd w:val="0"/>
        <w:spacing w:after="0" w:line="0" w:lineRule="atLeast"/>
        <w:ind w:firstLine="567"/>
        <w:rPr>
          <w:rFonts w:ascii="Times New Roman" w:hAnsi="Times New Roman" w:cs="Times New Roman"/>
        </w:rPr>
      </w:pPr>
      <w:r w:rsidRPr="00004269">
        <w:rPr>
          <w:rFonts w:ascii="Times New Roman" w:hAnsi="Times New Roman" w:cs="Times New Roman"/>
        </w:rPr>
        <w:t xml:space="preserve">Федеральным </w:t>
      </w:r>
      <w:hyperlink r:id="rId6" w:history="1">
        <w:r w:rsidRPr="00004269">
          <w:rPr>
            <w:rFonts w:ascii="Times New Roman" w:hAnsi="Times New Roman" w:cs="Times New Roman"/>
          </w:rPr>
          <w:t>законом</w:t>
        </w:r>
      </w:hyperlink>
      <w:r w:rsidRPr="00004269">
        <w:rPr>
          <w:rFonts w:ascii="Times New Roman" w:hAnsi="Times New Roman" w:cs="Times New Roman"/>
        </w:rPr>
        <w:t xml:space="preserve"> от 25 апреля 2002 г. N 40-ФЗ "Об обязательном страховании гражданской ответственности владельцев транспортных средств" установлена обязанность </w:t>
      </w:r>
      <w:r w:rsidR="00004269">
        <w:rPr>
          <w:rFonts w:ascii="Times New Roman" w:hAnsi="Times New Roman" w:cs="Times New Roman"/>
        </w:rPr>
        <w:t>владельцев транспортных сре</w:t>
      </w:r>
      <w:proofErr w:type="gramStart"/>
      <w:r w:rsidR="00004269">
        <w:rPr>
          <w:rFonts w:ascii="Times New Roman" w:hAnsi="Times New Roman" w:cs="Times New Roman"/>
        </w:rPr>
        <w:t xml:space="preserve">дств </w:t>
      </w:r>
      <w:r w:rsidRPr="00004269">
        <w:rPr>
          <w:rFonts w:ascii="Times New Roman" w:hAnsi="Times New Roman" w:cs="Times New Roman"/>
        </w:rPr>
        <w:t>стр</w:t>
      </w:r>
      <w:proofErr w:type="gramEnd"/>
      <w:r w:rsidRPr="00004269">
        <w:rPr>
          <w:rFonts w:ascii="Times New Roman" w:hAnsi="Times New Roman" w:cs="Times New Roman"/>
        </w:rPr>
        <w:t>аховать риск своей гражданской ответственности, которая может наступить вследствие причинения вреда жизни, здоровью или имуществу других лиц при использовании транспортных средств.</w:t>
      </w:r>
    </w:p>
    <w:p w:rsidR="00315B47" w:rsidRPr="00004269" w:rsidRDefault="00EE358B" w:rsidP="00004269">
      <w:pPr>
        <w:suppressAutoHyphens/>
        <w:autoSpaceDE w:val="0"/>
        <w:autoSpaceDN w:val="0"/>
        <w:adjustRightInd w:val="0"/>
        <w:spacing w:after="0" w:line="0" w:lineRule="atLeast"/>
        <w:ind w:firstLine="567"/>
        <w:rPr>
          <w:rFonts w:ascii="Times New Roman" w:hAnsi="Times New Roman" w:cs="Times New Roman"/>
        </w:rPr>
      </w:pPr>
      <w:r w:rsidRPr="00004269">
        <w:rPr>
          <w:rFonts w:ascii="Times New Roman" w:hAnsi="Times New Roman" w:cs="Times New Roman"/>
        </w:rPr>
        <w:t>В соответствии с действующим законодательством д</w:t>
      </w:r>
      <w:r w:rsidR="00D62011" w:rsidRPr="00004269">
        <w:rPr>
          <w:rFonts w:ascii="Times New Roman" w:hAnsi="Times New Roman" w:cs="Times New Roman"/>
        </w:rPr>
        <w:t>оговор обязательного страхования гражданской ответственности владельцев транспортных средств (далее - договор ОСАГО) является публичным,</w:t>
      </w:r>
      <w:r w:rsidR="001E0B59" w:rsidRPr="00004269">
        <w:rPr>
          <w:rFonts w:ascii="Times New Roman" w:hAnsi="Times New Roman" w:cs="Times New Roman"/>
        </w:rPr>
        <w:t xml:space="preserve"> т.е. страховая компания не вправе отказать в </w:t>
      </w:r>
      <w:r w:rsidR="00A40235" w:rsidRPr="00004269">
        <w:rPr>
          <w:rFonts w:ascii="Times New Roman" w:hAnsi="Times New Roman" w:cs="Times New Roman"/>
        </w:rPr>
        <w:t>его заключении</w:t>
      </w:r>
      <w:r w:rsidRPr="00004269">
        <w:rPr>
          <w:rFonts w:ascii="Times New Roman" w:hAnsi="Times New Roman" w:cs="Times New Roman"/>
        </w:rPr>
        <w:t xml:space="preserve"> в случае предоставления необходимого пакета документов</w:t>
      </w:r>
      <w:r w:rsidR="001E0B59" w:rsidRPr="00004269">
        <w:rPr>
          <w:rFonts w:ascii="Times New Roman" w:hAnsi="Times New Roman" w:cs="Times New Roman"/>
        </w:rPr>
        <w:t>.</w:t>
      </w:r>
      <w:r w:rsidRPr="00004269">
        <w:rPr>
          <w:rFonts w:ascii="Times New Roman" w:hAnsi="Times New Roman" w:cs="Times New Roman"/>
        </w:rPr>
        <w:t xml:space="preserve"> Кроме того,</w:t>
      </w:r>
      <w:r w:rsidR="004470D4" w:rsidRPr="00004269">
        <w:rPr>
          <w:rFonts w:ascii="Times New Roman" w:hAnsi="Times New Roman" w:cs="Times New Roman"/>
        </w:rPr>
        <w:t xml:space="preserve"> владелец транспортного</w:t>
      </w:r>
      <w:r w:rsidR="00532BD1" w:rsidRPr="00004269">
        <w:rPr>
          <w:rFonts w:ascii="Times New Roman" w:hAnsi="Times New Roman" w:cs="Times New Roman"/>
        </w:rPr>
        <w:t xml:space="preserve"> средства </w:t>
      </w:r>
      <w:r w:rsidR="00A40235" w:rsidRPr="00004269">
        <w:rPr>
          <w:rFonts w:ascii="Times New Roman" w:hAnsi="Times New Roman" w:cs="Times New Roman"/>
        </w:rPr>
        <w:t>может</w:t>
      </w:r>
      <w:r w:rsidR="00532BD1" w:rsidRPr="00004269">
        <w:rPr>
          <w:rFonts w:ascii="Times New Roman" w:hAnsi="Times New Roman" w:cs="Times New Roman"/>
        </w:rPr>
        <w:t xml:space="preserve"> выбрать любого страховщика, осуществляющего обязательное страхование.</w:t>
      </w:r>
      <w:r w:rsidR="00073E7E" w:rsidRPr="00004269">
        <w:rPr>
          <w:rFonts w:ascii="Times New Roman" w:hAnsi="Times New Roman" w:cs="Times New Roman"/>
        </w:rPr>
        <w:t xml:space="preserve"> При этом страховая компания</w:t>
      </w:r>
      <w:r w:rsidR="00315B47" w:rsidRPr="00004269">
        <w:rPr>
          <w:rFonts w:ascii="Times New Roman" w:hAnsi="Times New Roman" w:cs="Times New Roman"/>
        </w:rPr>
        <w:t xml:space="preserve"> не вправе навязывать дополнительные услуги при заключении договора ОСАГО, обуславливая их приобретением возможность осуществления обязательного страхования.</w:t>
      </w:r>
    </w:p>
    <w:p w:rsidR="00315B47" w:rsidRPr="00004269" w:rsidRDefault="00315B47" w:rsidP="00004269">
      <w:pPr>
        <w:suppressAutoHyphens/>
        <w:autoSpaceDE w:val="0"/>
        <w:autoSpaceDN w:val="0"/>
        <w:adjustRightInd w:val="0"/>
        <w:spacing w:after="0" w:line="0" w:lineRule="atLeast"/>
        <w:ind w:firstLine="567"/>
        <w:rPr>
          <w:rFonts w:ascii="Times New Roman" w:hAnsi="Times New Roman" w:cs="Times New Roman"/>
        </w:rPr>
      </w:pPr>
      <w:r w:rsidRPr="00004269">
        <w:rPr>
          <w:rFonts w:ascii="Times New Roman" w:hAnsi="Times New Roman" w:cs="Times New Roman"/>
        </w:rPr>
        <w:t>В случае заключения договора добровольного страхования дополнительно к договору ОСАГО, страхователь вправе отказаться от договора добровольного страхования в течение 5 рабочих дней со дня его заключения и верн</w:t>
      </w:r>
      <w:r w:rsidR="00073E7E" w:rsidRPr="00004269">
        <w:rPr>
          <w:rFonts w:ascii="Times New Roman" w:hAnsi="Times New Roman" w:cs="Times New Roman"/>
        </w:rPr>
        <w:t xml:space="preserve">уть уплаченную страховую премию. </w:t>
      </w:r>
    </w:p>
    <w:p w:rsidR="00315B47" w:rsidRPr="00004269" w:rsidRDefault="00315B47" w:rsidP="00004269">
      <w:pPr>
        <w:suppressAutoHyphens/>
        <w:autoSpaceDE w:val="0"/>
        <w:autoSpaceDN w:val="0"/>
        <w:adjustRightInd w:val="0"/>
        <w:spacing w:after="0" w:line="0" w:lineRule="atLeast"/>
        <w:ind w:firstLine="567"/>
        <w:rPr>
          <w:rFonts w:ascii="Times New Roman" w:hAnsi="Times New Roman" w:cs="Times New Roman"/>
        </w:rPr>
      </w:pPr>
      <w:r w:rsidRPr="00004269">
        <w:rPr>
          <w:rFonts w:ascii="Times New Roman" w:hAnsi="Times New Roman" w:cs="Times New Roman"/>
        </w:rPr>
        <w:t xml:space="preserve">Срок рассмотрения страховщиком заявления о заключении договора ОСАГО действующим страховым законодательством не предусмотрен. </w:t>
      </w:r>
      <w:proofErr w:type="gramStart"/>
      <w:r w:rsidRPr="00004269">
        <w:rPr>
          <w:rFonts w:ascii="Times New Roman" w:hAnsi="Times New Roman" w:cs="Times New Roman"/>
        </w:rPr>
        <w:t>Однако</w:t>
      </w:r>
      <w:r w:rsidR="00B1728F" w:rsidRPr="00004269">
        <w:rPr>
          <w:rFonts w:ascii="Times New Roman" w:hAnsi="Times New Roman" w:cs="Times New Roman"/>
        </w:rPr>
        <w:t>,</w:t>
      </w:r>
      <w:r w:rsidRPr="00004269">
        <w:rPr>
          <w:rFonts w:ascii="Times New Roman" w:hAnsi="Times New Roman" w:cs="Times New Roman"/>
        </w:rPr>
        <w:t xml:space="preserve"> в правилах профессиональной деятельности для страховщиков ОСАГО, утвержденных</w:t>
      </w:r>
      <w:r w:rsidR="002645BD" w:rsidRPr="00004269">
        <w:rPr>
          <w:rFonts w:ascii="Times New Roman" w:hAnsi="Times New Roman" w:cs="Times New Roman"/>
        </w:rPr>
        <w:t xml:space="preserve"> Российским Союзом Автостраховщиков (далее - РСА)</w:t>
      </w:r>
      <w:r w:rsidRPr="00004269">
        <w:rPr>
          <w:rFonts w:ascii="Times New Roman" w:hAnsi="Times New Roman" w:cs="Times New Roman"/>
        </w:rPr>
        <w:t xml:space="preserve"> с учетом рекомендаций Банка России</w:t>
      </w:r>
      <w:r w:rsidR="00A40235" w:rsidRPr="00004269">
        <w:rPr>
          <w:rFonts w:ascii="Times New Roman" w:hAnsi="Times New Roman" w:cs="Times New Roman"/>
        </w:rPr>
        <w:t>,</w:t>
      </w:r>
      <w:r w:rsidRPr="00004269">
        <w:rPr>
          <w:rFonts w:ascii="Times New Roman" w:hAnsi="Times New Roman" w:cs="Times New Roman"/>
        </w:rPr>
        <w:t xml:space="preserve"> предусматривается обязанность страховой организации заключить договор ОСАГО в день обращения клиента (в случае проведения</w:t>
      </w:r>
      <w:proofErr w:type="gramEnd"/>
      <w:r w:rsidRPr="00004269">
        <w:rPr>
          <w:rFonts w:ascii="Times New Roman" w:hAnsi="Times New Roman" w:cs="Times New Roman"/>
        </w:rPr>
        <w:t xml:space="preserve"> страховщиком осмотра транспортного средства - не позднее 5 дней со дня обращения) при наличии всех необходимых документов и без приобретения дополнительных услуг.</w:t>
      </w:r>
    </w:p>
    <w:p w:rsidR="00315B47" w:rsidRPr="00004269" w:rsidRDefault="00315B47" w:rsidP="00004269">
      <w:pPr>
        <w:suppressAutoHyphens/>
        <w:autoSpaceDE w:val="0"/>
        <w:autoSpaceDN w:val="0"/>
        <w:adjustRightInd w:val="0"/>
        <w:spacing w:after="0" w:line="0" w:lineRule="atLeast"/>
        <w:ind w:firstLine="567"/>
        <w:rPr>
          <w:rFonts w:ascii="Times New Roman" w:hAnsi="Times New Roman" w:cs="Times New Roman"/>
        </w:rPr>
      </w:pPr>
      <w:r w:rsidRPr="00004269">
        <w:rPr>
          <w:rFonts w:ascii="Times New Roman" w:hAnsi="Times New Roman" w:cs="Times New Roman"/>
        </w:rPr>
        <w:t xml:space="preserve">Договор ОСАГО в соответствии с </w:t>
      </w:r>
      <w:hyperlink r:id="rId7" w:history="1">
        <w:r w:rsidRPr="00004269">
          <w:rPr>
            <w:rFonts w:ascii="Times New Roman" w:hAnsi="Times New Roman" w:cs="Times New Roman"/>
          </w:rPr>
          <w:t>пунктом 7.2 статьи 15</w:t>
        </w:r>
      </w:hyperlink>
      <w:r w:rsidRPr="00004269">
        <w:rPr>
          <w:rFonts w:ascii="Times New Roman" w:hAnsi="Times New Roman" w:cs="Times New Roman"/>
        </w:rPr>
        <w:t xml:space="preserve"> Закона об ОСАГО также может быть составлен в виде электронного документа.</w:t>
      </w:r>
    </w:p>
    <w:p w:rsidR="00315B47" w:rsidRPr="00004269" w:rsidRDefault="00315B47" w:rsidP="00004269">
      <w:pPr>
        <w:suppressAutoHyphens/>
        <w:autoSpaceDE w:val="0"/>
        <w:autoSpaceDN w:val="0"/>
        <w:adjustRightInd w:val="0"/>
        <w:spacing w:after="0" w:line="0" w:lineRule="atLeast"/>
        <w:ind w:firstLine="567"/>
        <w:rPr>
          <w:rFonts w:ascii="Times New Roman" w:hAnsi="Times New Roman" w:cs="Times New Roman"/>
        </w:rPr>
      </w:pPr>
      <w:r w:rsidRPr="00004269">
        <w:rPr>
          <w:rFonts w:ascii="Times New Roman" w:hAnsi="Times New Roman" w:cs="Times New Roman"/>
        </w:rPr>
        <w:t>Создание и направление страхователем страховщику заявления о заключении договора ОСАГО в виде электронного документа осуществляются с использованием официального сайта страховщика в информационно-телекоммуникационной сети "Интернет".</w:t>
      </w:r>
    </w:p>
    <w:p w:rsidR="006C5183" w:rsidRPr="00004269" w:rsidRDefault="006C5183" w:rsidP="00004269">
      <w:pPr>
        <w:suppressAutoHyphens/>
        <w:autoSpaceDE w:val="0"/>
        <w:autoSpaceDN w:val="0"/>
        <w:adjustRightInd w:val="0"/>
        <w:spacing w:after="0" w:line="0" w:lineRule="atLeast"/>
        <w:ind w:firstLine="567"/>
        <w:rPr>
          <w:rFonts w:ascii="Times New Roman" w:hAnsi="Times New Roman" w:cs="Times New Roman"/>
        </w:rPr>
      </w:pPr>
      <w:r w:rsidRPr="00004269">
        <w:rPr>
          <w:rFonts w:ascii="Times New Roman" w:hAnsi="Times New Roman" w:cs="Times New Roman"/>
        </w:rPr>
        <w:t>На официальном сайте РСА содержится информация о страховых организациях, осуществляющих заключение договоров ОСАГ</w:t>
      </w:r>
      <w:r w:rsidR="003028D8" w:rsidRPr="00004269">
        <w:rPr>
          <w:rFonts w:ascii="Times New Roman" w:hAnsi="Times New Roman" w:cs="Times New Roman"/>
        </w:rPr>
        <w:t xml:space="preserve">О в виде электронных документов. </w:t>
      </w:r>
    </w:p>
    <w:p w:rsidR="001E0B59" w:rsidRPr="00004269" w:rsidRDefault="001E0B59" w:rsidP="00004269">
      <w:pPr>
        <w:suppressAutoHyphens/>
        <w:autoSpaceDE w:val="0"/>
        <w:autoSpaceDN w:val="0"/>
        <w:adjustRightInd w:val="0"/>
        <w:spacing w:after="0" w:line="0" w:lineRule="atLeast"/>
        <w:ind w:firstLine="567"/>
        <w:rPr>
          <w:rStyle w:val="blk"/>
          <w:rFonts w:ascii="Times New Roman" w:hAnsi="Times New Roman" w:cs="Times New Roman"/>
        </w:rPr>
      </w:pPr>
      <w:r w:rsidRPr="00004269">
        <w:rPr>
          <w:rFonts w:ascii="Times New Roman" w:hAnsi="Times New Roman" w:cs="Times New Roman"/>
        </w:rPr>
        <w:t xml:space="preserve">Отдельно стоит обратить внимание на случаи, когда помимо договора ОСАГО страховщик предлагает оформить иные виды страхования (имущества, жизни и здоровья и т.д.). Поскольку </w:t>
      </w:r>
      <w:r w:rsidRPr="00004269">
        <w:rPr>
          <w:rStyle w:val="blk"/>
          <w:rFonts w:ascii="Times New Roman" w:hAnsi="Times New Roman" w:cs="Times New Roman"/>
        </w:rPr>
        <w:t>обусловливать приобретение одних услуг обязательным приобретением иных услуг запрещено, страховщики вправе лишь предлагать</w:t>
      </w:r>
      <w:r w:rsidR="003A2648" w:rsidRPr="00004269">
        <w:rPr>
          <w:rStyle w:val="blk"/>
          <w:rFonts w:ascii="Times New Roman" w:hAnsi="Times New Roman" w:cs="Times New Roman"/>
        </w:rPr>
        <w:t xml:space="preserve"> такиеуслуги, но никак не настаивать на их приобретении. </w:t>
      </w:r>
      <w:r w:rsidR="00BB3761" w:rsidRPr="00004269">
        <w:rPr>
          <w:rStyle w:val="blk"/>
          <w:rFonts w:ascii="Times New Roman" w:hAnsi="Times New Roman" w:cs="Times New Roman"/>
        </w:rPr>
        <w:t xml:space="preserve">Самый простой способ не оказаться в ситуации навязывания услуг – позаботиться о приобретении полиса ОСАГО заблаговременно. </w:t>
      </w:r>
    </w:p>
    <w:p w:rsidR="00315B47" w:rsidRPr="00004269" w:rsidRDefault="00BB3761" w:rsidP="00004269">
      <w:pPr>
        <w:suppressAutoHyphens/>
        <w:spacing w:after="0" w:line="0" w:lineRule="atLeast"/>
        <w:ind w:firstLine="567"/>
        <w:rPr>
          <w:rFonts w:ascii="Times New Roman" w:hAnsi="Times New Roman" w:cs="Times New Roman"/>
        </w:rPr>
      </w:pPr>
      <w:proofErr w:type="gramStart"/>
      <w:r w:rsidRPr="00004269">
        <w:rPr>
          <w:rFonts w:ascii="Times New Roman" w:hAnsi="Times New Roman" w:cs="Times New Roman"/>
        </w:rPr>
        <w:t xml:space="preserve">Если все же Вы столкнулись с </w:t>
      </w:r>
      <w:r w:rsidR="00315B47" w:rsidRPr="00004269">
        <w:rPr>
          <w:rFonts w:ascii="Times New Roman" w:hAnsi="Times New Roman" w:cs="Times New Roman"/>
        </w:rPr>
        <w:t>уклонени</w:t>
      </w:r>
      <w:r w:rsidRPr="00004269">
        <w:rPr>
          <w:rFonts w:ascii="Times New Roman" w:hAnsi="Times New Roman" w:cs="Times New Roman"/>
        </w:rPr>
        <w:t>ем</w:t>
      </w:r>
      <w:r w:rsidR="00315B47" w:rsidRPr="00004269">
        <w:rPr>
          <w:rFonts w:ascii="Times New Roman" w:hAnsi="Times New Roman" w:cs="Times New Roman"/>
        </w:rPr>
        <w:t xml:space="preserve"> страховщик</w:t>
      </w:r>
      <w:r w:rsidRPr="00004269">
        <w:rPr>
          <w:rFonts w:ascii="Times New Roman" w:hAnsi="Times New Roman" w:cs="Times New Roman"/>
        </w:rPr>
        <w:t>а</w:t>
      </w:r>
      <w:r w:rsidR="00315B47" w:rsidRPr="00004269">
        <w:rPr>
          <w:rFonts w:ascii="Times New Roman" w:hAnsi="Times New Roman" w:cs="Times New Roman"/>
        </w:rPr>
        <w:t xml:space="preserve"> от заключения договора ОСАГО, навязывани</w:t>
      </w:r>
      <w:r w:rsidRPr="00004269">
        <w:rPr>
          <w:rFonts w:ascii="Times New Roman" w:hAnsi="Times New Roman" w:cs="Times New Roman"/>
        </w:rPr>
        <w:t>ем</w:t>
      </w:r>
      <w:r w:rsidR="00315B47" w:rsidRPr="00004269">
        <w:rPr>
          <w:rFonts w:ascii="Times New Roman" w:hAnsi="Times New Roman" w:cs="Times New Roman"/>
        </w:rPr>
        <w:t xml:space="preserve"> дополнительных услуг при его заключении, а также в случае неправильного расчета страховщик</w:t>
      </w:r>
      <w:r w:rsidRPr="00004269">
        <w:rPr>
          <w:rFonts w:ascii="Times New Roman" w:hAnsi="Times New Roman" w:cs="Times New Roman"/>
        </w:rPr>
        <w:t>ом</w:t>
      </w:r>
      <w:r w:rsidR="00315B47" w:rsidRPr="00004269">
        <w:rPr>
          <w:rFonts w:ascii="Times New Roman" w:hAnsi="Times New Roman" w:cs="Times New Roman"/>
        </w:rPr>
        <w:t xml:space="preserve"> страховой премии по договору ОСАГО</w:t>
      </w:r>
      <w:r w:rsidRPr="00004269">
        <w:rPr>
          <w:rFonts w:ascii="Times New Roman" w:hAnsi="Times New Roman" w:cs="Times New Roman"/>
        </w:rPr>
        <w:t xml:space="preserve">, </w:t>
      </w:r>
      <w:r w:rsidR="004B2C16" w:rsidRPr="00004269">
        <w:rPr>
          <w:rFonts w:ascii="Times New Roman" w:hAnsi="Times New Roman" w:cs="Times New Roman"/>
        </w:rPr>
        <w:t xml:space="preserve">то </w:t>
      </w:r>
      <w:r w:rsidR="00315B47" w:rsidRPr="00004269">
        <w:rPr>
          <w:rFonts w:ascii="Times New Roman" w:hAnsi="Times New Roman" w:cs="Times New Roman"/>
        </w:rPr>
        <w:t>необходимо направ</w:t>
      </w:r>
      <w:r w:rsidRPr="00004269">
        <w:rPr>
          <w:rFonts w:ascii="Times New Roman" w:hAnsi="Times New Roman" w:cs="Times New Roman"/>
        </w:rPr>
        <w:t>ить</w:t>
      </w:r>
      <w:r w:rsidR="00315B47" w:rsidRPr="00004269">
        <w:rPr>
          <w:rFonts w:ascii="Times New Roman" w:hAnsi="Times New Roman" w:cs="Times New Roman"/>
        </w:rPr>
        <w:t xml:space="preserve"> соответствующие обращения </w:t>
      </w:r>
      <w:r w:rsidR="004B2C16" w:rsidRPr="00004269">
        <w:rPr>
          <w:rFonts w:ascii="Times New Roman" w:hAnsi="Times New Roman" w:cs="Times New Roman"/>
        </w:rPr>
        <w:t xml:space="preserve">с приложением подтверждающих материалов </w:t>
      </w:r>
      <w:r w:rsidR="00315B47" w:rsidRPr="00004269">
        <w:rPr>
          <w:rFonts w:ascii="Times New Roman" w:hAnsi="Times New Roman" w:cs="Times New Roman"/>
        </w:rPr>
        <w:t xml:space="preserve">в Центральный Банк Российской Федерации, </w:t>
      </w:r>
      <w:r w:rsidR="00A40235" w:rsidRPr="00004269">
        <w:rPr>
          <w:rFonts w:ascii="Times New Roman" w:hAnsi="Times New Roman" w:cs="Times New Roman"/>
        </w:rPr>
        <w:t xml:space="preserve">который </w:t>
      </w:r>
      <w:r w:rsidR="00315B47" w:rsidRPr="00004269">
        <w:rPr>
          <w:rFonts w:ascii="Times New Roman" w:hAnsi="Times New Roman" w:cs="Times New Roman"/>
        </w:rPr>
        <w:t>осуществля</w:t>
      </w:r>
      <w:r w:rsidR="00A40235" w:rsidRPr="00004269">
        <w:rPr>
          <w:rFonts w:ascii="Times New Roman" w:hAnsi="Times New Roman" w:cs="Times New Roman"/>
        </w:rPr>
        <w:t>ет</w:t>
      </w:r>
      <w:r w:rsidR="00315B47" w:rsidRPr="00004269">
        <w:rPr>
          <w:rFonts w:ascii="Times New Roman" w:hAnsi="Times New Roman" w:cs="Times New Roman"/>
        </w:rPr>
        <w:t xml:space="preserve"> страховой надзор</w:t>
      </w:r>
      <w:r w:rsidR="004B2C16" w:rsidRPr="00004269">
        <w:rPr>
          <w:rFonts w:ascii="Times New Roman" w:hAnsi="Times New Roman" w:cs="Times New Roman"/>
        </w:rPr>
        <w:t xml:space="preserve"> и</w:t>
      </w:r>
      <w:r w:rsidR="00315B47" w:rsidRPr="00004269">
        <w:rPr>
          <w:rFonts w:ascii="Times New Roman" w:hAnsi="Times New Roman" w:cs="Times New Roman"/>
        </w:rPr>
        <w:t xml:space="preserve"> контроль за правильностью расчета премий</w:t>
      </w:r>
      <w:r w:rsidR="00A8141E" w:rsidRPr="00004269">
        <w:rPr>
          <w:rFonts w:ascii="Times New Roman" w:hAnsi="Times New Roman" w:cs="Times New Roman"/>
        </w:rPr>
        <w:t xml:space="preserve"> </w:t>
      </w:r>
      <w:r w:rsidR="004B2C16" w:rsidRPr="00004269">
        <w:rPr>
          <w:rFonts w:ascii="Times New Roman" w:hAnsi="Times New Roman" w:cs="Times New Roman"/>
        </w:rPr>
        <w:t>(</w:t>
      </w:r>
      <w:r w:rsidR="002645BD" w:rsidRPr="00004269">
        <w:rPr>
          <w:rFonts w:ascii="Times New Roman" w:eastAsia="Calibri" w:hAnsi="Times New Roman" w:cs="Times New Roman"/>
        </w:rPr>
        <w:t>Управления службы по защите прав потребителей</w:t>
      </w:r>
      <w:proofErr w:type="gramEnd"/>
      <w:r w:rsidR="002645BD" w:rsidRPr="00004269">
        <w:rPr>
          <w:rFonts w:ascii="Times New Roman" w:eastAsia="Calibri" w:hAnsi="Times New Roman" w:cs="Times New Roman"/>
        </w:rPr>
        <w:t xml:space="preserve"> финансовых услуг и миноритарных акционеров в Сибирском федеральном округе Центрального банка Российской Федерации</w:t>
      </w:r>
      <w:r w:rsidR="002645BD" w:rsidRPr="00004269">
        <w:rPr>
          <w:rFonts w:ascii="Times New Roman" w:hAnsi="Times New Roman" w:cs="Times New Roman"/>
        </w:rPr>
        <w:t xml:space="preserve">, </w:t>
      </w:r>
      <w:proofErr w:type="gramStart"/>
      <w:r w:rsidR="002645BD" w:rsidRPr="00004269">
        <w:rPr>
          <w:rFonts w:ascii="Times New Roman" w:hAnsi="Times New Roman" w:cs="Times New Roman"/>
        </w:rPr>
        <w:t>расположенное</w:t>
      </w:r>
      <w:proofErr w:type="gramEnd"/>
      <w:r w:rsidR="002645BD" w:rsidRPr="00004269">
        <w:rPr>
          <w:rFonts w:ascii="Times New Roman" w:hAnsi="Times New Roman" w:cs="Times New Roman"/>
        </w:rPr>
        <w:t xml:space="preserve"> по адресу: 630099, г. Новосибирск, Красный проспект</w:t>
      </w:r>
      <w:r w:rsidR="004B2C16" w:rsidRPr="00004269">
        <w:rPr>
          <w:rFonts w:ascii="Times New Roman" w:hAnsi="Times New Roman" w:cs="Times New Roman"/>
        </w:rPr>
        <w:t xml:space="preserve">, д. 27). </w:t>
      </w:r>
    </w:p>
    <w:p w:rsidR="00B1728F" w:rsidRPr="00004269" w:rsidRDefault="00B1728F" w:rsidP="00B1728F">
      <w:pPr>
        <w:spacing w:after="0" w:line="0" w:lineRule="atLeast"/>
        <w:jc w:val="right"/>
        <w:rPr>
          <w:rFonts w:ascii="Times New Roman" w:eastAsia="Calibri" w:hAnsi="Times New Roman" w:cs="Times New Roman"/>
          <w:b/>
        </w:rPr>
      </w:pPr>
      <w:r w:rsidRPr="00004269">
        <w:rPr>
          <w:rFonts w:ascii="Times New Roman" w:eastAsia="Calibri" w:hAnsi="Times New Roman" w:cs="Times New Roman"/>
          <w:b/>
        </w:rPr>
        <w:t xml:space="preserve">Управление Федеральной службы по надзору в сфере защиты прав </w:t>
      </w:r>
    </w:p>
    <w:p w:rsidR="00B1728F" w:rsidRPr="00004269" w:rsidRDefault="00B1728F" w:rsidP="00B1728F">
      <w:pPr>
        <w:spacing w:after="0" w:line="0" w:lineRule="atLeast"/>
        <w:jc w:val="right"/>
        <w:rPr>
          <w:rFonts w:ascii="Times New Roman" w:eastAsia="Calibri" w:hAnsi="Times New Roman" w:cs="Times New Roman"/>
          <w:b/>
        </w:rPr>
      </w:pPr>
      <w:r w:rsidRPr="00004269">
        <w:rPr>
          <w:rFonts w:ascii="Times New Roman" w:eastAsia="Calibri" w:hAnsi="Times New Roman" w:cs="Times New Roman"/>
          <w:b/>
        </w:rPr>
        <w:t>потребителей и благополучия человека по Республике Хакасия</w:t>
      </w:r>
    </w:p>
    <w:p w:rsidR="001E0B59" w:rsidRPr="00004269" w:rsidRDefault="001E0B59" w:rsidP="00B1728F">
      <w:pPr>
        <w:suppressAutoHyphens/>
        <w:spacing w:after="0" w:line="0" w:lineRule="atLeast"/>
        <w:ind w:firstLine="567"/>
        <w:jc w:val="both"/>
        <w:rPr>
          <w:rFonts w:ascii="Times New Roman" w:eastAsia="Times New Roman" w:hAnsi="Times New Roman" w:cs="Times New Roman"/>
          <w:lang w:eastAsia="ru-RU"/>
        </w:rPr>
      </w:pPr>
    </w:p>
    <w:p w:rsidR="001E0B59" w:rsidRPr="00004269" w:rsidRDefault="001E0B59" w:rsidP="00B1728F">
      <w:pPr>
        <w:suppressAutoHyphens/>
        <w:spacing w:after="0" w:line="0" w:lineRule="atLeast"/>
        <w:ind w:firstLine="567"/>
        <w:jc w:val="both"/>
        <w:rPr>
          <w:rFonts w:ascii="Times New Roman" w:eastAsia="Times New Roman" w:hAnsi="Times New Roman" w:cs="Times New Roman"/>
          <w:lang w:eastAsia="ru-RU"/>
        </w:rPr>
      </w:pPr>
    </w:p>
    <w:sectPr w:rsidR="001E0B59" w:rsidRPr="00004269" w:rsidSect="000E4433">
      <w:pgSz w:w="11906" w:h="16838"/>
      <w:pgMar w:top="426"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AB4608"/>
    <w:multiLevelType w:val="multilevel"/>
    <w:tmpl w:val="D15E9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85078C4"/>
    <w:multiLevelType w:val="hybridMultilevel"/>
    <w:tmpl w:val="576C2CF4"/>
    <w:lvl w:ilvl="0" w:tplc="52BA26B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698C6E54"/>
    <w:multiLevelType w:val="multilevel"/>
    <w:tmpl w:val="44025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37675"/>
    <w:rsid w:val="00004269"/>
    <w:rsid w:val="000120C5"/>
    <w:rsid w:val="00045A18"/>
    <w:rsid w:val="00057003"/>
    <w:rsid w:val="00057640"/>
    <w:rsid w:val="00057EE0"/>
    <w:rsid w:val="00073E7E"/>
    <w:rsid w:val="000C0617"/>
    <w:rsid w:val="000C3330"/>
    <w:rsid w:val="000D1E52"/>
    <w:rsid w:val="000D6679"/>
    <w:rsid w:val="000E4433"/>
    <w:rsid w:val="00116CCC"/>
    <w:rsid w:val="00121056"/>
    <w:rsid w:val="001442E3"/>
    <w:rsid w:val="001572F8"/>
    <w:rsid w:val="00173EF0"/>
    <w:rsid w:val="0018062F"/>
    <w:rsid w:val="001E0B59"/>
    <w:rsid w:val="002046BD"/>
    <w:rsid w:val="00220586"/>
    <w:rsid w:val="002436DB"/>
    <w:rsid w:val="00260286"/>
    <w:rsid w:val="00262A15"/>
    <w:rsid w:val="002645BD"/>
    <w:rsid w:val="002763C8"/>
    <w:rsid w:val="002834E3"/>
    <w:rsid w:val="002A0DA7"/>
    <w:rsid w:val="002A1351"/>
    <w:rsid w:val="002B07D9"/>
    <w:rsid w:val="002B1799"/>
    <w:rsid w:val="002C111D"/>
    <w:rsid w:val="003028D8"/>
    <w:rsid w:val="00315B47"/>
    <w:rsid w:val="003576B3"/>
    <w:rsid w:val="0039105C"/>
    <w:rsid w:val="003A2648"/>
    <w:rsid w:val="003C2621"/>
    <w:rsid w:val="003C2F4D"/>
    <w:rsid w:val="003D603E"/>
    <w:rsid w:val="003E772C"/>
    <w:rsid w:val="0040710B"/>
    <w:rsid w:val="00415384"/>
    <w:rsid w:val="004224B2"/>
    <w:rsid w:val="004364DC"/>
    <w:rsid w:val="004470D4"/>
    <w:rsid w:val="0045495A"/>
    <w:rsid w:val="00464DD0"/>
    <w:rsid w:val="00481506"/>
    <w:rsid w:val="004B01CB"/>
    <w:rsid w:val="004B2C16"/>
    <w:rsid w:val="004B5711"/>
    <w:rsid w:val="005044C5"/>
    <w:rsid w:val="00505D5B"/>
    <w:rsid w:val="00532BD1"/>
    <w:rsid w:val="00570BE7"/>
    <w:rsid w:val="00593AAB"/>
    <w:rsid w:val="00637686"/>
    <w:rsid w:val="00637CE1"/>
    <w:rsid w:val="00692391"/>
    <w:rsid w:val="006C5183"/>
    <w:rsid w:val="006D16C7"/>
    <w:rsid w:val="00700E82"/>
    <w:rsid w:val="007374CC"/>
    <w:rsid w:val="00742DAF"/>
    <w:rsid w:val="007A0AA7"/>
    <w:rsid w:val="007B6ACA"/>
    <w:rsid w:val="007D4FDA"/>
    <w:rsid w:val="008256A8"/>
    <w:rsid w:val="00830014"/>
    <w:rsid w:val="008357E0"/>
    <w:rsid w:val="00837675"/>
    <w:rsid w:val="008479FA"/>
    <w:rsid w:val="00854CE8"/>
    <w:rsid w:val="0086006E"/>
    <w:rsid w:val="00883D56"/>
    <w:rsid w:val="008B6DA7"/>
    <w:rsid w:val="008C29BC"/>
    <w:rsid w:val="008D70A0"/>
    <w:rsid w:val="008F686C"/>
    <w:rsid w:val="008F7C7A"/>
    <w:rsid w:val="00904190"/>
    <w:rsid w:val="009227D0"/>
    <w:rsid w:val="00925BFD"/>
    <w:rsid w:val="00930763"/>
    <w:rsid w:val="00943768"/>
    <w:rsid w:val="00972BDE"/>
    <w:rsid w:val="00973183"/>
    <w:rsid w:val="00992F5C"/>
    <w:rsid w:val="009A4B15"/>
    <w:rsid w:val="009B6F33"/>
    <w:rsid w:val="009B729B"/>
    <w:rsid w:val="009C66CE"/>
    <w:rsid w:val="009E2646"/>
    <w:rsid w:val="009E2AAA"/>
    <w:rsid w:val="009E5AEC"/>
    <w:rsid w:val="00A052CA"/>
    <w:rsid w:val="00A053BA"/>
    <w:rsid w:val="00A10EE9"/>
    <w:rsid w:val="00A17AE1"/>
    <w:rsid w:val="00A40235"/>
    <w:rsid w:val="00A8141E"/>
    <w:rsid w:val="00AB2E4E"/>
    <w:rsid w:val="00AB7747"/>
    <w:rsid w:val="00B1728F"/>
    <w:rsid w:val="00B31708"/>
    <w:rsid w:val="00B629CA"/>
    <w:rsid w:val="00B80995"/>
    <w:rsid w:val="00B965B9"/>
    <w:rsid w:val="00BA4680"/>
    <w:rsid w:val="00BB3761"/>
    <w:rsid w:val="00BB42C0"/>
    <w:rsid w:val="00BC4AA5"/>
    <w:rsid w:val="00BC4DD4"/>
    <w:rsid w:val="00BC59E5"/>
    <w:rsid w:val="00BD408B"/>
    <w:rsid w:val="00C64F09"/>
    <w:rsid w:val="00C73BF7"/>
    <w:rsid w:val="00CA64B1"/>
    <w:rsid w:val="00CB26F2"/>
    <w:rsid w:val="00CC358D"/>
    <w:rsid w:val="00CD1545"/>
    <w:rsid w:val="00CE0507"/>
    <w:rsid w:val="00CE4019"/>
    <w:rsid w:val="00D14D2A"/>
    <w:rsid w:val="00D17531"/>
    <w:rsid w:val="00D54A07"/>
    <w:rsid w:val="00D62011"/>
    <w:rsid w:val="00DC5DE5"/>
    <w:rsid w:val="00DD2F41"/>
    <w:rsid w:val="00DD573C"/>
    <w:rsid w:val="00E224D2"/>
    <w:rsid w:val="00E72C2C"/>
    <w:rsid w:val="00E83EC2"/>
    <w:rsid w:val="00E8598E"/>
    <w:rsid w:val="00ED27F5"/>
    <w:rsid w:val="00ED530E"/>
    <w:rsid w:val="00EE358B"/>
    <w:rsid w:val="00EF3115"/>
    <w:rsid w:val="00F00BF9"/>
    <w:rsid w:val="00F1002B"/>
    <w:rsid w:val="00F32357"/>
    <w:rsid w:val="00F80850"/>
    <w:rsid w:val="00F87C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3EF0"/>
  </w:style>
  <w:style w:type="paragraph" w:styleId="1">
    <w:name w:val="heading 1"/>
    <w:basedOn w:val="a"/>
    <w:next w:val="a"/>
    <w:link w:val="10"/>
    <w:uiPriority w:val="9"/>
    <w:qFormat/>
    <w:rsid w:val="002A135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7B6AC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37675"/>
    <w:pPr>
      <w:autoSpaceDE w:val="0"/>
      <w:autoSpaceDN w:val="0"/>
      <w:adjustRightInd w:val="0"/>
      <w:spacing w:after="0" w:line="240" w:lineRule="auto"/>
    </w:pPr>
    <w:rPr>
      <w:rFonts w:ascii="Calibri" w:hAnsi="Calibri" w:cs="Calibri"/>
    </w:rPr>
  </w:style>
  <w:style w:type="paragraph" w:styleId="a3">
    <w:name w:val="Normal (Web)"/>
    <w:aliases w:val="Обычный (Web)1,Знак Знак3,Обычный (веб) Знак1,Обычный (веб) Знак Знак1,Обычный (веб) Знак Знак Знак,Знак Знак1 Знак Знак,Обычный (веб) Знак Знак Знак Знак,Знак4 Зна,Обычный (Web),Знак Знак1 Знак,Знак Знак Знак Знак Знак, Знак З, Знак Знак3"/>
    <w:basedOn w:val="a"/>
    <w:link w:val="a4"/>
    <w:uiPriority w:val="99"/>
    <w:unhideWhenUsed/>
    <w:qFormat/>
    <w:rsid w:val="00CD154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CD1545"/>
    <w:rPr>
      <w:i/>
      <w:iCs/>
    </w:rPr>
  </w:style>
  <w:style w:type="character" w:styleId="a6">
    <w:name w:val="Strong"/>
    <w:basedOn w:val="a0"/>
    <w:uiPriority w:val="22"/>
    <w:qFormat/>
    <w:rsid w:val="00CD1545"/>
    <w:rPr>
      <w:b/>
      <w:bCs/>
    </w:rPr>
  </w:style>
  <w:style w:type="character" w:styleId="a7">
    <w:name w:val="Hyperlink"/>
    <w:basedOn w:val="a0"/>
    <w:uiPriority w:val="99"/>
    <w:unhideWhenUsed/>
    <w:rsid w:val="00700E82"/>
    <w:rPr>
      <w:color w:val="0000FF" w:themeColor="hyperlink"/>
      <w:u w:val="single"/>
    </w:rPr>
  </w:style>
  <w:style w:type="paragraph" w:styleId="a8">
    <w:name w:val="Balloon Text"/>
    <w:basedOn w:val="a"/>
    <w:link w:val="a9"/>
    <w:uiPriority w:val="99"/>
    <w:semiHidden/>
    <w:unhideWhenUsed/>
    <w:rsid w:val="00F1002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1002B"/>
    <w:rPr>
      <w:rFonts w:ascii="Tahoma" w:hAnsi="Tahoma" w:cs="Tahoma"/>
      <w:sz w:val="16"/>
      <w:szCs w:val="16"/>
    </w:rPr>
  </w:style>
  <w:style w:type="character" w:customStyle="1" w:styleId="20">
    <w:name w:val="Заголовок 2 Знак"/>
    <w:basedOn w:val="a0"/>
    <w:link w:val="2"/>
    <w:uiPriority w:val="9"/>
    <w:rsid w:val="007B6ACA"/>
    <w:rPr>
      <w:rFonts w:ascii="Times New Roman" w:eastAsia="Times New Roman" w:hAnsi="Times New Roman" w:cs="Times New Roman"/>
      <w:b/>
      <w:bCs/>
      <w:sz w:val="36"/>
      <w:szCs w:val="36"/>
      <w:lang w:eastAsia="ru-RU"/>
    </w:rPr>
  </w:style>
  <w:style w:type="character" w:customStyle="1" w:styleId="10">
    <w:name w:val="Заголовок 1 Знак"/>
    <w:basedOn w:val="a0"/>
    <w:link w:val="1"/>
    <w:uiPriority w:val="9"/>
    <w:rsid w:val="002A1351"/>
    <w:rPr>
      <w:rFonts w:asciiTheme="majorHAnsi" w:eastAsiaTheme="majorEastAsia" w:hAnsiTheme="majorHAnsi" w:cstheme="majorBidi"/>
      <w:b/>
      <w:bCs/>
      <w:color w:val="365F91" w:themeColor="accent1" w:themeShade="BF"/>
      <w:sz w:val="28"/>
      <w:szCs w:val="28"/>
    </w:rPr>
  </w:style>
  <w:style w:type="paragraph" w:customStyle="1" w:styleId="news-item">
    <w:name w:val="news-item"/>
    <w:basedOn w:val="a"/>
    <w:rsid w:val="002A13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ews-date-time">
    <w:name w:val="news-date-time"/>
    <w:basedOn w:val="a0"/>
    <w:rsid w:val="002A1351"/>
  </w:style>
  <w:style w:type="paragraph" w:styleId="z-">
    <w:name w:val="HTML Top of Form"/>
    <w:basedOn w:val="a"/>
    <w:next w:val="a"/>
    <w:link w:val="z-0"/>
    <w:hidden/>
    <w:uiPriority w:val="99"/>
    <w:semiHidden/>
    <w:unhideWhenUsed/>
    <w:rsid w:val="002A1351"/>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2A1351"/>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2A1351"/>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2A1351"/>
    <w:rPr>
      <w:rFonts w:ascii="Arial" w:eastAsia="Times New Roman" w:hAnsi="Arial" w:cs="Arial"/>
      <w:vanish/>
      <w:sz w:val="16"/>
      <w:szCs w:val="16"/>
      <w:lang w:eastAsia="ru-RU"/>
    </w:rPr>
  </w:style>
  <w:style w:type="character" w:customStyle="1" w:styleId="key-valueitem-value">
    <w:name w:val="key-value__item-value"/>
    <w:basedOn w:val="a0"/>
    <w:rsid w:val="00ED27F5"/>
  </w:style>
  <w:style w:type="character" w:customStyle="1" w:styleId="blk">
    <w:name w:val="blk"/>
    <w:basedOn w:val="a0"/>
    <w:rsid w:val="001E0B59"/>
  </w:style>
  <w:style w:type="character" w:customStyle="1" w:styleId="a4">
    <w:name w:val="Обычный (веб) Знак"/>
    <w:aliases w:val="Обычный (Web)1 Знак,Знак Знак3 Знак,Обычный (веб) Знак1 Знак,Обычный (веб) Знак Знак1 Знак,Обычный (веб) Знак Знак Знак Знак1,Знак Знак1 Знак Знак Знак,Обычный (веб) Знак Знак Знак Знак Знак,Знак4 Зна Знак,Обычный (Web) Знак"/>
    <w:link w:val="a3"/>
    <w:uiPriority w:val="99"/>
    <w:locked/>
    <w:rsid w:val="000C3330"/>
    <w:rPr>
      <w:rFonts w:ascii="Times New Roman" w:eastAsia="Times New Roman" w:hAnsi="Times New Roman" w:cs="Times New Roman"/>
      <w:sz w:val="24"/>
      <w:szCs w:val="24"/>
      <w:lang w:eastAsia="ru-RU"/>
    </w:rPr>
  </w:style>
  <w:style w:type="paragraph" w:styleId="aa">
    <w:name w:val="No Spacing"/>
    <w:uiPriority w:val="1"/>
    <w:qFormat/>
    <w:rsid w:val="000C3330"/>
    <w:pPr>
      <w:spacing w:after="0" w:line="240" w:lineRule="auto"/>
    </w:pPr>
    <w:rPr>
      <w:rFonts w:ascii="Calibri" w:eastAsia="Times New Roman" w:hAnsi="Calibri" w:cs="Times New Roman"/>
      <w:lang w:eastAsia="ru-RU"/>
    </w:rPr>
  </w:style>
  <w:style w:type="paragraph" w:customStyle="1" w:styleId="ConsPlusNonformat">
    <w:name w:val="ConsPlusNonformat"/>
    <w:uiPriority w:val="99"/>
    <w:rsid w:val="000C333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0C3330"/>
    <w:pPr>
      <w:autoSpaceDE w:val="0"/>
      <w:autoSpaceDN w:val="0"/>
      <w:adjustRightInd w:val="0"/>
      <w:spacing w:after="0" w:line="240" w:lineRule="auto"/>
    </w:pPr>
    <w:rPr>
      <w:rFonts w:ascii="Times New Roman" w:eastAsia="Times New Roman" w:hAnsi="Times New Roman" w:cs="Times New Roman"/>
      <w:sz w:val="28"/>
      <w:szCs w:val="28"/>
      <w:lang w:eastAsia="ru-RU"/>
    </w:rPr>
  </w:style>
</w:styles>
</file>

<file path=word/webSettings.xml><?xml version="1.0" encoding="utf-8"?>
<w:webSettings xmlns:r="http://schemas.openxmlformats.org/officeDocument/2006/relationships" xmlns:w="http://schemas.openxmlformats.org/wordprocessingml/2006/main">
  <w:divs>
    <w:div w:id="228271949">
      <w:bodyDiv w:val="1"/>
      <w:marLeft w:val="0"/>
      <w:marRight w:val="0"/>
      <w:marTop w:val="0"/>
      <w:marBottom w:val="0"/>
      <w:divBdr>
        <w:top w:val="none" w:sz="0" w:space="0" w:color="auto"/>
        <w:left w:val="none" w:sz="0" w:space="0" w:color="auto"/>
        <w:bottom w:val="none" w:sz="0" w:space="0" w:color="auto"/>
        <w:right w:val="none" w:sz="0" w:space="0" w:color="auto"/>
      </w:divBdr>
      <w:divsChild>
        <w:div w:id="1070543084">
          <w:marLeft w:val="0"/>
          <w:marRight w:val="0"/>
          <w:marTop w:val="0"/>
          <w:marBottom w:val="0"/>
          <w:divBdr>
            <w:top w:val="none" w:sz="0" w:space="0" w:color="auto"/>
            <w:left w:val="none" w:sz="0" w:space="0" w:color="auto"/>
            <w:bottom w:val="none" w:sz="0" w:space="0" w:color="auto"/>
            <w:right w:val="none" w:sz="0" w:space="0" w:color="auto"/>
          </w:divBdr>
        </w:div>
        <w:div w:id="1499924834">
          <w:marLeft w:val="0"/>
          <w:marRight w:val="0"/>
          <w:marTop w:val="0"/>
          <w:marBottom w:val="0"/>
          <w:divBdr>
            <w:top w:val="none" w:sz="0" w:space="0" w:color="auto"/>
            <w:left w:val="none" w:sz="0" w:space="0" w:color="auto"/>
            <w:bottom w:val="none" w:sz="0" w:space="0" w:color="auto"/>
            <w:right w:val="none" w:sz="0" w:space="0" w:color="auto"/>
          </w:divBdr>
        </w:div>
      </w:divsChild>
    </w:div>
    <w:div w:id="241718262">
      <w:bodyDiv w:val="1"/>
      <w:marLeft w:val="0"/>
      <w:marRight w:val="0"/>
      <w:marTop w:val="0"/>
      <w:marBottom w:val="0"/>
      <w:divBdr>
        <w:top w:val="none" w:sz="0" w:space="0" w:color="auto"/>
        <w:left w:val="none" w:sz="0" w:space="0" w:color="auto"/>
        <w:bottom w:val="none" w:sz="0" w:space="0" w:color="auto"/>
        <w:right w:val="none" w:sz="0" w:space="0" w:color="auto"/>
      </w:divBdr>
      <w:divsChild>
        <w:div w:id="494493660">
          <w:marLeft w:val="0"/>
          <w:marRight w:val="0"/>
          <w:marTop w:val="0"/>
          <w:marBottom w:val="0"/>
          <w:divBdr>
            <w:top w:val="none" w:sz="0" w:space="0" w:color="auto"/>
            <w:left w:val="none" w:sz="0" w:space="0" w:color="auto"/>
            <w:bottom w:val="none" w:sz="0" w:space="0" w:color="auto"/>
            <w:right w:val="none" w:sz="0" w:space="0" w:color="auto"/>
          </w:divBdr>
        </w:div>
        <w:div w:id="224608639">
          <w:marLeft w:val="0"/>
          <w:marRight w:val="0"/>
          <w:marTop w:val="0"/>
          <w:marBottom w:val="0"/>
          <w:divBdr>
            <w:top w:val="none" w:sz="0" w:space="0" w:color="auto"/>
            <w:left w:val="none" w:sz="0" w:space="0" w:color="auto"/>
            <w:bottom w:val="none" w:sz="0" w:space="0" w:color="auto"/>
            <w:right w:val="none" w:sz="0" w:space="0" w:color="auto"/>
          </w:divBdr>
        </w:div>
        <w:div w:id="1185678292">
          <w:marLeft w:val="0"/>
          <w:marRight w:val="0"/>
          <w:marTop w:val="0"/>
          <w:marBottom w:val="0"/>
          <w:divBdr>
            <w:top w:val="none" w:sz="0" w:space="0" w:color="auto"/>
            <w:left w:val="none" w:sz="0" w:space="0" w:color="auto"/>
            <w:bottom w:val="none" w:sz="0" w:space="0" w:color="auto"/>
            <w:right w:val="none" w:sz="0" w:space="0" w:color="auto"/>
          </w:divBdr>
        </w:div>
        <w:div w:id="1825731277">
          <w:marLeft w:val="0"/>
          <w:marRight w:val="0"/>
          <w:marTop w:val="0"/>
          <w:marBottom w:val="0"/>
          <w:divBdr>
            <w:top w:val="none" w:sz="0" w:space="0" w:color="auto"/>
            <w:left w:val="none" w:sz="0" w:space="0" w:color="auto"/>
            <w:bottom w:val="none" w:sz="0" w:space="0" w:color="auto"/>
            <w:right w:val="none" w:sz="0" w:space="0" w:color="auto"/>
          </w:divBdr>
        </w:div>
        <w:div w:id="1468550024">
          <w:marLeft w:val="0"/>
          <w:marRight w:val="0"/>
          <w:marTop w:val="0"/>
          <w:marBottom w:val="0"/>
          <w:divBdr>
            <w:top w:val="none" w:sz="0" w:space="0" w:color="auto"/>
            <w:left w:val="none" w:sz="0" w:space="0" w:color="auto"/>
            <w:bottom w:val="none" w:sz="0" w:space="0" w:color="auto"/>
            <w:right w:val="none" w:sz="0" w:space="0" w:color="auto"/>
          </w:divBdr>
        </w:div>
        <w:div w:id="735931964">
          <w:marLeft w:val="0"/>
          <w:marRight w:val="0"/>
          <w:marTop w:val="0"/>
          <w:marBottom w:val="0"/>
          <w:divBdr>
            <w:top w:val="none" w:sz="0" w:space="0" w:color="auto"/>
            <w:left w:val="none" w:sz="0" w:space="0" w:color="auto"/>
            <w:bottom w:val="none" w:sz="0" w:space="0" w:color="auto"/>
            <w:right w:val="none" w:sz="0" w:space="0" w:color="auto"/>
          </w:divBdr>
        </w:div>
        <w:div w:id="201410077">
          <w:marLeft w:val="0"/>
          <w:marRight w:val="0"/>
          <w:marTop w:val="0"/>
          <w:marBottom w:val="0"/>
          <w:divBdr>
            <w:top w:val="none" w:sz="0" w:space="0" w:color="auto"/>
            <w:left w:val="none" w:sz="0" w:space="0" w:color="auto"/>
            <w:bottom w:val="none" w:sz="0" w:space="0" w:color="auto"/>
            <w:right w:val="none" w:sz="0" w:space="0" w:color="auto"/>
          </w:divBdr>
        </w:div>
        <w:div w:id="1753890171">
          <w:marLeft w:val="0"/>
          <w:marRight w:val="0"/>
          <w:marTop w:val="0"/>
          <w:marBottom w:val="0"/>
          <w:divBdr>
            <w:top w:val="none" w:sz="0" w:space="0" w:color="auto"/>
            <w:left w:val="none" w:sz="0" w:space="0" w:color="auto"/>
            <w:bottom w:val="none" w:sz="0" w:space="0" w:color="auto"/>
            <w:right w:val="none" w:sz="0" w:space="0" w:color="auto"/>
          </w:divBdr>
        </w:div>
        <w:div w:id="833953708">
          <w:marLeft w:val="0"/>
          <w:marRight w:val="0"/>
          <w:marTop w:val="0"/>
          <w:marBottom w:val="0"/>
          <w:divBdr>
            <w:top w:val="none" w:sz="0" w:space="0" w:color="auto"/>
            <w:left w:val="none" w:sz="0" w:space="0" w:color="auto"/>
            <w:bottom w:val="none" w:sz="0" w:space="0" w:color="auto"/>
            <w:right w:val="none" w:sz="0" w:space="0" w:color="auto"/>
          </w:divBdr>
        </w:div>
        <w:div w:id="516964681">
          <w:marLeft w:val="0"/>
          <w:marRight w:val="0"/>
          <w:marTop w:val="0"/>
          <w:marBottom w:val="0"/>
          <w:divBdr>
            <w:top w:val="none" w:sz="0" w:space="0" w:color="auto"/>
            <w:left w:val="none" w:sz="0" w:space="0" w:color="auto"/>
            <w:bottom w:val="none" w:sz="0" w:space="0" w:color="auto"/>
            <w:right w:val="none" w:sz="0" w:space="0" w:color="auto"/>
          </w:divBdr>
        </w:div>
        <w:div w:id="932206900">
          <w:marLeft w:val="0"/>
          <w:marRight w:val="0"/>
          <w:marTop w:val="0"/>
          <w:marBottom w:val="0"/>
          <w:divBdr>
            <w:top w:val="none" w:sz="0" w:space="0" w:color="auto"/>
            <w:left w:val="none" w:sz="0" w:space="0" w:color="auto"/>
            <w:bottom w:val="none" w:sz="0" w:space="0" w:color="auto"/>
            <w:right w:val="none" w:sz="0" w:space="0" w:color="auto"/>
          </w:divBdr>
        </w:div>
        <w:div w:id="995574045">
          <w:marLeft w:val="0"/>
          <w:marRight w:val="0"/>
          <w:marTop w:val="0"/>
          <w:marBottom w:val="0"/>
          <w:divBdr>
            <w:top w:val="none" w:sz="0" w:space="0" w:color="auto"/>
            <w:left w:val="none" w:sz="0" w:space="0" w:color="auto"/>
            <w:bottom w:val="none" w:sz="0" w:space="0" w:color="auto"/>
            <w:right w:val="none" w:sz="0" w:space="0" w:color="auto"/>
          </w:divBdr>
        </w:div>
        <w:div w:id="369112155">
          <w:marLeft w:val="0"/>
          <w:marRight w:val="0"/>
          <w:marTop w:val="0"/>
          <w:marBottom w:val="0"/>
          <w:divBdr>
            <w:top w:val="none" w:sz="0" w:space="0" w:color="auto"/>
            <w:left w:val="none" w:sz="0" w:space="0" w:color="auto"/>
            <w:bottom w:val="none" w:sz="0" w:space="0" w:color="auto"/>
            <w:right w:val="none" w:sz="0" w:space="0" w:color="auto"/>
          </w:divBdr>
        </w:div>
        <w:div w:id="269775522">
          <w:marLeft w:val="0"/>
          <w:marRight w:val="0"/>
          <w:marTop w:val="0"/>
          <w:marBottom w:val="0"/>
          <w:divBdr>
            <w:top w:val="none" w:sz="0" w:space="0" w:color="auto"/>
            <w:left w:val="none" w:sz="0" w:space="0" w:color="auto"/>
            <w:bottom w:val="none" w:sz="0" w:space="0" w:color="auto"/>
            <w:right w:val="none" w:sz="0" w:space="0" w:color="auto"/>
          </w:divBdr>
        </w:div>
        <w:div w:id="1632516240">
          <w:marLeft w:val="0"/>
          <w:marRight w:val="0"/>
          <w:marTop w:val="0"/>
          <w:marBottom w:val="0"/>
          <w:divBdr>
            <w:top w:val="none" w:sz="0" w:space="0" w:color="auto"/>
            <w:left w:val="none" w:sz="0" w:space="0" w:color="auto"/>
            <w:bottom w:val="none" w:sz="0" w:space="0" w:color="auto"/>
            <w:right w:val="none" w:sz="0" w:space="0" w:color="auto"/>
          </w:divBdr>
        </w:div>
        <w:div w:id="2008439343">
          <w:marLeft w:val="0"/>
          <w:marRight w:val="0"/>
          <w:marTop w:val="0"/>
          <w:marBottom w:val="0"/>
          <w:divBdr>
            <w:top w:val="none" w:sz="0" w:space="0" w:color="auto"/>
            <w:left w:val="none" w:sz="0" w:space="0" w:color="auto"/>
            <w:bottom w:val="none" w:sz="0" w:space="0" w:color="auto"/>
            <w:right w:val="none" w:sz="0" w:space="0" w:color="auto"/>
          </w:divBdr>
        </w:div>
        <w:div w:id="1807239551">
          <w:marLeft w:val="0"/>
          <w:marRight w:val="0"/>
          <w:marTop w:val="0"/>
          <w:marBottom w:val="0"/>
          <w:divBdr>
            <w:top w:val="none" w:sz="0" w:space="0" w:color="auto"/>
            <w:left w:val="none" w:sz="0" w:space="0" w:color="auto"/>
            <w:bottom w:val="none" w:sz="0" w:space="0" w:color="auto"/>
            <w:right w:val="none" w:sz="0" w:space="0" w:color="auto"/>
          </w:divBdr>
        </w:div>
        <w:div w:id="1024139771">
          <w:marLeft w:val="0"/>
          <w:marRight w:val="0"/>
          <w:marTop w:val="0"/>
          <w:marBottom w:val="0"/>
          <w:divBdr>
            <w:top w:val="none" w:sz="0" w:space="0" w:color="auto"/>
            <w:left w:val="none" w:sz="0" w:space="0" w:color="auto"/>
            <w:bottom w:val="none" w:sz="0" w:space="0" w:color="auto"/>
            <w:right w:val="none" w:sz="0" w:space="0" w:color="auto"/>
          </w:divBdr>
        </w:div>
        <w:div w:id="897859274">
          <w:marLeft w:val="0"/>
          <w:marRight w:val="0"/>
          <w:marTop w:val="0"/>
          <w:marBottom w:val="0"/>
          <w:divBdr>
            <w:top w:val="none" w:sz="0" w:space="0" w:color="auto"/>
            <w:left w:val="none" w:sz="0" w:space="0" w:color="auto"/>
            <w:bottom w:val="none" w:sz="0" w:space="0" w:color="auto"/>
            <w:right w:val="none" w:sz="0" w:space="0" w:color="auto"/>
          </w:divBdr>
        </w:div>
        <w:div w:id="1645232781">
          <w:marLeft w:val="0"/>
          <w:marRight w:val="0"/>
          <w:marTop w:val="0"/>
          <w:marBottom w:val="0"/>
          <w:divBdr>
            <w:top w:val="none" w:sz="0" w:space="0" w:color="auto"/>
            <w:left w:val="none" w:sz="0" w:space="0" w:color="auto"/>
            <w:bottom w:val="none" w:sz="0" w:space="0" w:color="auto"/>
            <w:right w:val="none" w:sz="0" w:space="0" w:color="auto"/>
          </w:divBdr>
        </w:div>
        <w:div w:id="727805460">
          <w:marLeft w:val="0"/>
          <w:marRight w:val="0"/>
          <w:marTop w:val="0"/>
          <w:marBottom w:val="0"/>
          <w:divBdr>
            <w:top w:val="none" w:sz="0" w:space="0" w:color="auto"/>
            <w:left w:val="none" w:sz="0" w:space="0" w:color="auto"/>
            <w:bottom w:val="none" w:sz="0" w:space="0" w:color="auto"/>
            <w:right w:val="none" w:sz="0" w:space="0" w:color="auto"/>
          </w:divBdr>
        </w:div>
        <w:div w:id="749080753">
          <w:marLeft w:val="0"/>
          <w:marRight w:val="0"/>
          <w:marTop w:val="0"/>
          <w:marBottom w:val="0"/>
          <w:divBdr>
            <w:top w:val="none" w:sz="0" w:space="0" w:color="auto"/>
            <w:left w:val="none" w:sz="0" w:space="0" w:color="auto"/>
            <w:bottom w:val="none" w:sz="0" w:space="0" w:color="auto"/>
            <w:right w:val="none" w:sz="0" w:space="0" w:color="auto"/>
          </w:divBdr>
        </w:div>
        <w:div w:id="1791782045">
          <w:marLeft w:val="0"/>
          <w:marRight w:val="0"/>
          <w:marTop w:val="0"/>
          <w:marBottom w:val="0"/>
          <w:divBdr>
            <w:top w:val="none" w:sz="0" w:space="0" w:color="auto"/>
            <w:left w:val="none" w:sz="0" w:space="0" w:color="auto"/>
            <w:bottom w:val="none" w:sz="0" w:space="0" w:color="auto"/>
            <w:right w:val="none" w:sz="0" w:space="0" w:color="auto"/>
          </w:divBdr>
        </w:div>
        <w:div w:id="1702779588">
          <w:marLeft w:val="0"/>
          <w:marRight w:val="0"/>
          <w:marTop w:val="0"/>
          <w:marBottom w:val="0"/>
          <w:divBdr>
            <w:top w:val="none" w:sz="0" w:space="0" w:color="auto"/>
            <w:left w:val="none" w:sz="0" w:space="0" w:color="auto"/>
            <w:bottom w:val="none" w:sz="0" w:space="0" w:color="auto"/>
            <w:right w:val="none" w:sz="0" w:space="0" w:color="auto"/>
          </w:divBdr>
        </w:div>
        <w:div w:id="648555198">
          <w:marLeft w:val="0"/>
          <w:marRight w:val="0"/>
          <w:marTop w:val="0"/>
          <w:marBottom w:val="0"/>
          <w:divBdr>
            <w:top w:val="none" w:sz="0" w:space="0" w:color="auto"/>
            <w:left w:val="none" w:sz="0" w:space="0" w:color="auto"/>
            <w:bottom w:val="none" w:sz="0" w:space="0" w:color="auto"/>
            <w:right w:val="none" w:sz="0" w:space="0" w:color="auto"/>
          </w:divBdr>
        </w:div>
        <w:div w:id="1385907440">
          <w:marLeft w:val="0"/>
          <w:marRight w:val="0"/>
          <w:marTop w:val="0"/>
          <w:marBottom w:val="0"/>
          <w:divBdr>
            <w:top w:val="none" w:sz="0" w:space="0" w:color="auto"/>
            <w:left w:val="none" w:sz="0" w:space="0" w:color="auto"/>
            <w:bottom w:val="none" w:sz="0" w:space="0" w:color="auto"/>
            <w:right w:val="none" w:sz="0" w:space="0" w:color="auto"/>
          </w:divBdr>
        </w:div>
        <w:div w:id="1327050559">
          <w:marLeft w:val="0"/>
          <w:marRight w:val="0"/>
          <w:marTop w:val="0"/>
          <w:marBottom w:val="0"/>
          <w:divBdr>
            <w:top w:val="none" w:sz="0" w:space="0" w:color="auto"/>
            <w:left w:val="none" w:sz="0" w:space="0" w:color="auto"/>
            <w:bottom w:val="none" w:sz="0" w:space="0" w:color="auto"/>
            <w:right w:val="none" w:sz="0" w:space="0" w:color="auto"/>
          </w:divBdr>
        </w:div>
        <w:div w:id="451873531">
          <w:marLeft w:val="0"/>
          <w:marRight w:val="0"/>
          <w:marTop w:val="0"/>
          <w:marBottom w:val="0"/>
          <w:divBdr>
            <w:top w:val="none" w:sz="0" w:space="0" w:color="auto"/>
            <w:left w:val="none" w:sz="0" w:space="0" w:color="auto"/>
            <w:bottom w:val="none" w:sz="0" w:space="0" w:color="auto"/>
            <w:right w:val="none" w:sz="0" w:space="0" w:color="auto"/>
          </w:divBdr>
        </w:div>
        <w:div w:id="1419713278">
          <w:marLeft w:val="0"/>
          <w:marRight w:val="0"/>
          <w:marTop w:val="0"/>
          <w:marBottom w:val="0"/>
          <w:divBdr>
            <w:top w:val="none" w:sz="0" w:space="0" w:color="auto"/>
            <w:left w:val="none" w:sz="0" w:space="0" w:color="auto"/>
            <w:bottom w:val="none" w:sz="0" w:space="0" w:color="auto"/>
            <w:right w:val="none" w:sz="0" w:space="0" w:color="auto"/>
          </w:divBdr>
        </w:div>
        <w:div w:id="450369311">
          <w:marLeft w:val="0"/>
          <w:marRight w:val="0"/>
          <w:marTop w:val="0"/>
          <w:marBottom w:val="0"/>
          <w:divBdr>
            <w:top w:val="none" w:sz="0" w:space="0" w:color="auto"/>
            <w:left w:val="none" w:sz="0" w:space="0" w:color="auto"/>
            <w:bottom w:val="none" w:sz="0" w:space="0" w:color="auto"/>
            <w:right w:val="none" w:sz="0" w:space="0" w:color="auto"/>
          </w:divBdr>
        </w:div>
        <w:div w:id="2144417761">
          <w:marLeft w:val="0"/>
          <w:marRight w:val="0"/>
          <w:marTop w:val="0"/>
          <w:marBottom w:val="0"/>
          <w:divBdr>
            <w:top w:val="none" w:sz="0" w:space="0" w:color="auto"/>
            <w:left w:val="none" w:sz="0" w:space="0" w:color="auto"/>
            <w:bottom w:val="none" w:sz="0" w:space="0" w:color="auto"/>
            <w:right w:val="none" w:sz="0" w:space="0" w:color="auto"/>
          </w:divBdr>
        </w:div>
        <w:div w:id="966353715">
          <w:marLeft w:val="0"/>
          <w:marRight w:val="0"/>
          <w:marTop w:val="0"/>
          <w:marBottom w:val="0"/>
          <w:divBdr>
            <w:top w:val="none" w:sz="0" w:space="0" w:color="auto"/>
            <w:left w:val="none" w:sz="0" w:space="0" w:color="auto"/>
            <w:bottom w:val="none" w:sz="0" w:space="0" w:color="auto"/>
            <w:right w:val="none" w:sz="0" w:space="0" w:color="auto"/>
          </w:divBdr>
        </w:div>
        <w:div w:id="1296912538">
          <w:marLeft w:val="0"/>
          <w:marRight w:val="0"/>
          <w:marTop w:val="0"/>
          <w:marBottom w:val="0"/>
          <w:divBdr>
            <w:top w:val="none" w:sz="0" w:space="0" w:color="auto"/>
            <w:left w:val="none" w:sz="0" w:space="0" w:color="auto"/>
            <w:bottom w:val="none" w:sz="0" w:space="0" w:color="auto"/>
            <w:right w:val="none" w:sz="0" w:space="0" w:color="auto"/>
          </w:divBdr>
        </w:div>
        <w:div w:id="1039204897">
          <w:marLeft w:val="0"/>
          <w:marRight w:val="0"/>
          <w:marTop w:val="0"/>
          <w:marBottom w:val="0"/>
          <w:divBdr>
            <w:top w:val="none" w:sz="0" w:space="0" w:color="auto"/>
            <w:left w:val="none" w:sz="0" w:space="0" w:color="auto"/>
            <w:bottom w:val="none" w:sz="0" w:space="0" w:color="auto"/>
            <w:right w:val="none" w:sz="0" w:space="0" w:color="auto"/>
          </w:divBdr>
        </w:div>
        <w:div w:id="978266137">
          <w:marLeft w:val="0"/>
          <w:marRight w:val="0"/>
          <w:marTop w:val="0"/>
          <w:marBottom w:val="0"/>
          <w:divBdr>
            <w:top w:val="none" w:sz="0" w:space="0" w:color="auto"/>
            <w:left w:val="none" w:sz="0" w:space="0" w:color="auto"/>
            <w:bottom w:val="none" w:sz="0" w:space="0" w:color="auto"/>
            <w:right w:val="none" w:sz="0" w:space="0" w:color="auto"/>
          </w:divBdr>
        </w:div>
        <w:div w:id="1804813622">
          <w:marLeft w:val="0"/>
          <w:marRight w:val="0"/>
          <w:marTop w:val="0"/>
          <w:marBottom w:val="0"/>
          <w:divBdr>
            <w:top w:val="none" w:sz="0" w:space="0" w:color="auto"/>
            <w:left w:val="none" w:sz="0" w:space="0" w:color="auto"/>
            <w:bottom w:val="none" w:sz="0" w:space="0" w:color="auto"/>
            <w:right w:val="none" w:sz="0" w:space="0" w:color="auto"/>
          </w:divBdr>
        </w:div>
        <w:div w:id="1430394859">
          <w:marLeft w:val="0"/>
          <w:marRight w:val="0"/>
          <w:marTop w:val="0"/>
          <w:marBottom w:val="0"/>
          <w:divBdr>
            <w:top w:val="none" w:sz="0" w:space="0" w:color="auto"/>
            <w:left w:val="none" w:sz="0" w:space="0" w:color="auto"/>
            <w:bottom w:val="none" w:sz="0" w:space="0" w:color="auto"/>
            <w:right w:val="none" w:sz="0" w:space="0" w:color="auto"/>
          </w:divBdr>
        </w:div>
      </w:divsChild>
    </w:div>
    <w:div w:id="280771826">
      <w:bodyDiv w:val="1"/>
      <w:marLeft w:val="0"/>
      <w:marRight w:val="0"/>
      <w:marTop w:val="0"/>
      <w:marBottom w:val="0"/>
      <w:divBdr>
        <w:top w:val="none" w:sz="0" w:space="0" w:color="auto"/>
        <w:left w:val="none" w:sz="0" w:space="0" w:color="auto"/>
        <w:bottom w:val="none" w:sz="0" w:space="0" w:color="auto"/>
        <w:right w:val="none" w:sz="0" w:space="0" w:color="auto"/>
      </w:divBdr>
      <w:divsChild>
        <w:div w:id="1717043766">
          <w:marLeft w:val="0"/>
          <w:marRight w:val="0"/>
          <w:marTop w:val="0"/>
          <w:marBottom w:val="0"/>
          <w:divBdr>
            <w:top w:val="none" w:sz="0" w:space="0" w:color="auto"/>
            <w:left w:val="none" w:sz="0" w:space="0" w:color="auto"/>
            <w:bottom w:val="none" w:sz="0" w:space="0" w:color="auto"/>
            <w:right w:val="none" w:sz="0" w:space="0" w:color="auto"/>
          </w:divBdr>
        </w:div>
        <w:div w:id="1708527525">
          <w:marLeft w:val="0"/>
          <w:marRight w:val="0"/>
          <w:marTop w:val="0"/>
          <w:marBottom w:val="0"/>
          <w:divBdr>
            <w:top w:val="none" w:sz="0" w:space="0" w:color="auto"/>
            <w:left w:val="none" w:sz="0" w:space="0" w:color="auto"/>
            <w:bottom w:val="none" w:sz="0" w:space="0" w:color="auto"/>
            <w:right w:val="none" w:sz="0" w:space="0" w:color="auto"/>
          </w:divBdr>
        </w:div>
        <w:div w:id="1053888087">
          <w:marLeft w:val="0"/>
          <w:marRight w:val="0"/>
          <w:marTop w:val="0"/>
          <w:marBottom w:val="0"/>
          <w:divBdr>
            <w:top w:val="none" w:sz="0" w:space="0" w:color="auto"/>
            <w:left w:val="none" w:sz="0" w:space="0" w:color="auto"/>
            <w:bottom w:val="none" w:sz="0" w:space="0" w:color="auto"/>
            <w:right w:val="none" w:sz="0" w:space="0" w:color="auto"/>
          </w:divBdr>
        </w:div>
        <w:div w:id="819811023">
          <w:marLeft w:val="0"/>
          <w:marRight w:val="0"/>
          <w:marTop w:val="0"/>
          <w:marBottom w:val="0"/>
          <w:divBdr>
            <w:top w:val="none" w:sz="0" w:space="0" w:color="auto"/>
            <w:left w:val="none" w:sz="0" w:space="0" w:color="auto"/>
            <w:bottom w:val="none" w:sz="0" w:space="0" w:color="auto"/>
            <w:right w:val="none" w:sz="0" w:space="0" w:color="auto"/>
          </w:divBdr>
        </w:div>
        <w:div w:id="158785">
          <w:marLeft w:val="0"/>
          <w:marRight w:val="0"/>
          <w:marTop w:val="0"/>
          <w:marBottom w:val="0"/>
          <w:divBdr>
            <w:top w:val="none" w:sz="0" w:space="0" w:color="auto"/>
            <w:left w:val="none" w:sz="0" w:space="0" w:color="auto"/>
            <w:bottom w:val="none" w:sz="0" w:space="0" w:color="auto"/>
            <w:right w:val="none" w:sz="0" w:space="0" w:color="auto"/>
          </w:divBdr>
        </w:div>
        <w:div w:id="422337771">
          <w:marLeft w:val="0"/>
          <w:marRight w:val="0"/>
          <w:marTop w:val="0"/>
          <w:marBottom w:val="0"/>
          <w:divBdr>
            <w:top w:val="none" w:sz="0" w:space="0" w:color="auto"/>
            <w:left w:val="none" w:sz="0" w:space="0" w:color="auto"/>
            <w:bottom w:val="none" w:sz="0" w:space="0" w:color="auto"/>
            <w:right w:val="none" w:sz="0" w:space="0" w:color="auto"/>
          </w:divBdr>
        </w:div>
        <w:div w:id="1162352663">
          <w:marLeft w:val="0"/>
          <w:marRight w:val="0"/>
          <w:marTop w:val="0"/>
          <w:marBottom w:val="0"/>
          <w:divBdr>
            <w:top w:val="none" w:sz="0" w:space="0" w:color="auto"/>
            <w:left w:val="none" w:sz="0" w:space="0" w:color="auto"/>
            <w:bottom w:val="none" w:sz="0" w:space="0" w:color="auto"/>
            <w:right w:val="none" w:sz="0" w:space="0" w:color="auto"/>
          </w:divBdr>
        </w:div>
        <w:div w:id="917128630">
          <w:marLeft w:val="0"/>
          <w:marRight w:val="0"/>
          <w:marTop w:val="0"/>
          <w:marBottom w:val="0"/>
          <w:divBdr>
            <w:top w:val="none" w:sz="0" w:space="0" w:color="auto"/>
            <w:left w:val="none" w:sz="0" w:space="0" w:color="auto"/>
            <w:bottom w:val="none" w:sz="0" w:space="0" w:color="auto"/>
            <w:right w:val="none" w:sz="0" w:space="0" w:color="auto"/>
          </w:divBdr>
        </w:div>
        <w:div w:id="1782646251">
          <w:marLeft w:val="0"/>
          <w:marRight w:val="0"/>
          <w:marTop w:val="0"/>
          <w:marBottom w:val="0"/>
          <w:divBdr>
            <w:top w:val="none" w:sz="0" w:space="0" w:color="auto"/>
            <w:left w:val="none" w:sz="0" w:space="0" w:color="auto"/>
            <w:bottom w:val="none" w:sz="0" w:space="0" w:color="auto"/>
            <w:right w:val="none" w:sz="0" w:space="0" w:color="auto"/>
          </w:divBdr>
        </w:div>
        <w:div w:id="213545217">
          <w:marLeft w:val="0"/>
          <w:marRight w:val="0"/>
          <w:marTop w:val="0"/>
          <w:marBottom w:val="0"/>
          <w:divBdr>
            <w:top w:val="none" w:sz="0" w:space="0" w:color="auto"/>
            <w:left w:val="none" w:sz="0" w:space="0" w:color="auto"/>
            <w:bottom w:val="none" w:sz="0" w:space="0" w:color="auto"/>
            <w:right w:val="none" w:sz="0" w:space="0" w:color="auto"/>
          </w:divBdr>
        </w:div>
        <w:div w:id="1369406533">
          <w:marLeft w:val="0"/>
          <w:marRight w:val="0"/>
          <w:marTop w:val="0"/>
          <w:marBottom w:val="0"/>
          <w:divBdr>
            <w:top w:val="none" w:sz="0" w:space="0" w:color="auto"/>
            <w:left w:val="none" w:sz="0" w:space="0" w:color="auto"/>
            <w:bottom w:val="none" w:sz="0" w:space="0" w:color="auto"/>
            <w:right w:val="none" w:sz="0" w:space="0" w:color="auto"/>
          </w:divBdr>
        </w:div>
      </w:divsChild>
    </w:div>
    <w:div w:id="693387088">
      <w:bodyDiv w:val="1"/>
      <w:marLeft w:val="0"/>
      <w:marRight w:val="0"/>
      <w:marTop w:val="0"/>
      <w:marBottom w:val="0"/>
      <w:divBdr>
        <w:top w:val="none" w:sz="0" w:space="0" w:color="auto"/>
        <w:left w:val="none" w:sz="0" w:space="0" w:color="auto"/>
        <w:bottom w:val="none" w:sz="0" w:space="0" w:color="auto"/>
        <w:right w:val="none" w:sz="0" w:space="0" w:color="auto"/>
      </w:divBdr>
      <w:divsChild>
        <w:div w:id="88740709">
          <w:marLeft w:val="0"/>
          <w:marRight w:val="0"/>
          <w:marTop w:val="0"/>
          <w:marBottom w:val="0"/>
          <w:divBdr>
            <w:top w:val="none" w:sz="0" w:space="0" w:color="auto"/>
            <w:left w:val="none" w:sz="0" w:space="0" w:color="auto"/>
            <w:bottom w:val="none" w:sz="0" w:space="0" w:color="auto"/>
            <w:right w:val="none" w:sz="0" w:space="0" w:color="auto"/>
          </w:divBdr>
        </w:div>
      </w:divsChild>
    </w:div>
    <w:div w:id="725686681">
      <w:bodyDiv w:val="1"/>
      <w:marLeft w:val="0"/>
      <w:marRight w:val="0"/>
      <w:marTop w:val="0"/>
      <w:marBottom w:val="0"/>
      <w:divBdr>
        <w:top w:val="none" w:sz="0" w:space="0" w:color="auto"/>
        <w:left w:val="none" w:sz="0" w:space="0" w:color="auto"/>
        <w:bottom w:val="none" w:sz="0" w:space="0" w:color="auto"/>
        <w:right w:val="none" w:sz="0" w:space="0" w:color="auto"/>
      </w:divBdr>
    </w:div>
    <w:div w:id="847981318">
      <w:bodyDiv w:val="1"/>
      <w:marLeft w:val="0"/>
      <w:marRight w:val="0"/>
      <w:marTop w:val="0"/>
      <w:marBottom w:val="0"/>
      <w:divBdr>
        <w:top w:val="none" w:sz="0" w:space="0" w:color="auto"/>
        <w:left w:val="none" w:sz="0" w:space="0" w:color="auto"/>
        <w:bottom w:val="none" w:sz="0" w:space="0" w:color="auto"/>
        <w:right w:val="none" w:sz="0" w:space="0" w:color="auto"/>
      </w:divBdr>
      <w:divsChild>
        <w:div w:id="1165316620">
          <w:marLeft w:val="0"/>
          <w:marRight w:val="0"/>
          <w:marTop w:val="0"/>
          <w:marBottom w:val="0"/>
          <w:divBdr>
            <w:top w:val="none" w:sz="0" w:space="0" w:color="auto"/>
            <w:left w:val="none" w:sz="0" w:space="0" w:color="auto"/>
            <w:bottom w:val="none" w:sz="0" w:space="0" w:color="auto"/>
            <w:right w:val="none" w:sz="0" w:space="0" w:color="auto"/>
          </w:divBdr>
        </w:div>
        <w:div w:id="659163685">
          <w:marLeft w:val="0"/>
          <w:marRight w:val="0"/>
          <w:marTop w:val="0"/>
          <w:marBottom w:val="0"/>
          <w:divBdr>
            <w:top w:val="none" w:sz="0" w:space="0" w:color="auto"/>
            <w:left w:val="none" w:sz="0" w:space="0" w:color="auto"/>
            <w:bottom w:val="none" w:sz="0" w:space="0" w:color="auto"/>
            <w:right w:val="none" w:sz="0" w:space="0" w:color="auto"/>
          </w:divBdr>
        </w:div>
        <w:div w:id="658073197">
          <w:marLeft w:val="0"/>
          <w:marRight w:val="0"/>
          <w:marTop w:val="0"/>
          <w:marBottom w:val="0"/>
          <w:divBdr>
            <w:top w:val="none" w:sz="0" w:space="0" w:color="auto"/>
            <w:left w:val="none" w:sz="0" w:space="0" w:color="auto"/>
            <w:bottom w:val="none" w:sz="0" w:space="0" w:color="auto"/>
            <w:right w:val="none" w:sz="0" w:space="0" w:color="auto"/>
          </w:divBdr>
        </w:div>
        <w:div w:id="99683340">
          <w:marLeft w:val="0"/>
          <w:marRight w:val="0"/>
          <w:marTop w:val="0"/>
          <w:marBottom w:val="0"/>
          <w:divBdr>
            <w:top w:val="none" w:sz="0" w:space="0" w:color="auto"/>
            <w:left w:val="none" w:sz="0" w:space="0" w:color="auto"/>
            <w:bottom w:val="none" w:sz="0" w:space="0" w:color="auto"/>
            <w:right w:val="none" w:sz="0" w:space="0" w:color="auto"/>
          </w:divBdr>
        </w:div>
        <w:div w:id="1175724301">
          <w:marLeft w:val="0"/>
          <w:marRight w:val="0"/>
          <w:marTop w:val="0"/>
          <w:marBottom w:val="0"/>
          <w:divBdr>
            <w:top w:val="none" w:sz="0" w:space="0" w:color="auto"/>
            <w:left w:val="none" w:sz="0" w:space="0" w:color="auto"/>
            <w:bottom w:val="none" w:sz="0" w:space="0" w:color="auto"/>
            <w:right w:val="none" w:sz="0" w:space="0" w:color="auto"/>
          </w:divBdr>
        </w:div>
        <w:div w:id="1939017967">
          <w:marLeft w:val="0"/>
          <w:marRight w:val="0"/>
          <w:marTop w:val="0"/>
          <w:marBottom w:val="0"/>
          <w:divBdr>
            <w:top w:val="none" w:sz="0" w:space="0" w:color="auto"/>
            <w:left w:val="none" w:sz="0" w:space="0" w:color="auto"/>
            <w:bottom w:val="none" w:sz="0" w:space="0" w:color="auto"/>
            <w:right w:val="none" w:sz="0" w:space="0" w:color="auto"/>
          </w:divBdr>
        </w:div>
        <w:div w:id="1019162438">
          <w:marLeft w:val="0"/>
          <w:marRight w:val="0"/>
          <w:marTop w:val="0"/>
          <w:marBottom w:val="0"/>
          <w:divBdr>
            <w:top w:val="none" w:sz="0" w:space="0" w:color="auto"/>
            <w:left w:val="none" w:sz="0" w:space="0" w:color="auto"/>
            <w:bottom w:val="none" w:sz="0" w:space="0" w:color="auto"/>
            <w:right w:val="none" w:sz="0" w:space="0" w:color="auto"/>
          </w:divBdr>
        </w:div>
        <w:div w:id="651373038">
          <w:marLeft w:val="0"/>
          <w:marRight w:val="0"/>
          <w:marTop w:val="0"/>
          <w:marBottom w:val="0"/>
          <w:divBdr>
            <w:top w:val="none" w:sz="0" w:space="0" w:color="auto"/>
            <w:left w:val="none" w:sz="0" w:space="0" w:color="auto"/>
            <w:bottom w:val="none" w:sz="0" w:space="0" w:color="auto"/>
            <w:right w:val="none" w:sz="0" w:space="0" w:color="auto"/>
          </w:divBdr>
        </w:div>
      </w:divsChild>
    </w:div>
    <w:div w:id="861893567">
      <w:bodyDiv w:val="1"/>
      <w:marLeft w:val="0"/>
      <w:marRight w:val="0"/>
      <w:marTop w:val="0"/>
      <w:marBottom w:val="0"/>
      <w:divBdr>
        <w:top w:val="none" w:sz="0" w:space="0" w:color="auto"/>
        <w:left w:val="none" w:sz="0" w:space="0" w:color="auto"/>
        <w:bottom w:val="none" w:sz="0" w:space="0" w:color="auto"/>
        <w:right w:val="none" w:sz="0" w:space="0" w:color="auto"/>
      </w:divBdr>
      <w:divsChild>
        <w:div w:id="1961835298">
          <w:marLeft w:val="0"/>
          <w:marRight w:val="0"/>
          <w:marTop w:val="0"/>
          <w:marBottom w:val="0"/>
          <w:divBdr>
            <w:top w:val="none" w:sz="0" w:space="0" w:color="auto"/>
            <w:left w:val="none" w:sz="0" w:space="0" w:color="auto"/>
            <w:bottom w:val="none" w:sz="0" w:space="0" w:color="auto"/>
            <w:right w:val="none" w:sz="0" w:space="0" w:color="auto"/>
          </w:divBdr>
        </w:div>
      </w:divsChild>
    </w:div>
    <w:div w:id="902446266">
      <w:bodyDiv w:val="1"/>
      <w:marLeft w:val="0"/>
      <w:marRight w:val="0"/>
      <w:marTop w:val="0"/>
      <w:marBottom w:val="0"/>
      <w:divBdr>
        <w:top w:val="none" w:sz="0" w:space="0" w:color="auto"/>
        <w:left w:val="none" w:sz="0" w:space="0" w:color="auto"/>
        <w:bottom w:val="none" w:sz="0" w:space="0" w:color="auto"/>
        <w:right w:val="none" w:sz="0" w:space="0" w:color="auto"/>
      </w:divBdr>
    </w:div>
    <w:div w:id="1043405199">
      <w:bodyDiv w:val="1"/>
      <w:marLeft w:val="0"/>
      <w:marRight w:val="0"/>
      <w:marTop w:val="0"/>
      <w:marBottom w:val="0"/>
      <w:divBdr>
        <w:top w:val="none" w:sz="0" w:space="0" w:color="auto"/>
        <w:left w:val="none" w:sz="0" w:space="0" w:color="auto"/>
        <w:bottom w:val="none" w:sz="0" w:space="0" w:color="auto"/>
        <w:right w:val="none" w:sz="0" w:space="0" w:color="auto"/>
      </w:divBdr>
      <w:divsChild>
        <w:div w:id="87242282">
          <w:marLeft w:val="0"/>
          <w:marRight w:val="0"/>
          <w:marTop w:val="0"/>
          <w:marBottom w:val="0"/>
          <w:divBdr>
            <w:top w:val="none" w:sz="0" w:space="0" w:color="auto"/>
            <w:left w:val="none" w:sz="0" w:space="0" w:color="auto"/>
            <w:bottom w:val="none" w:sz="0" w:space="0" w:color="auto"/>
            <w:right w:val="none" w:sz="0" w:space="0" w:color="auto"/>
          </w:divBdr>
        </w:div>
        <w:div w:id="49885160">
          <w:marLeft w:val="0"/>
          <w:marRight w:val="0"/>
          <w:marTop w:val="0"/>
          <w:marBottom w:val="0"/>
          <w:divBdr>
            <w:top w:val="none" w:sz="0" w:space="0" w:color="auto"/>
            <w:left w:val="none" w:sz="0" w:space="0" w:color="auto"/>
            <w:bottom w:val="none" w:sz="0" w:space="0" w:color="auto"/>
            <w:right w:val="none" w:sz="0" w:space="0" w:color="auto"/>
          </w:divBdr>
        </w:div>
        <w:div w:id="1715694155">
          <w:marLeft w:val="0"/>
          <w:marRight w:val="0"/>
          <w:marTop w:val="0"/>
          <w:marBottom w:val="0"/>
          <w:divBdr>
            <w:top w:val="none" w:sz="0" w:space="0" w:color="auto"/>
            <w:left w:val="none" w:sz="0" w:space="0" w:color="auto"/>
            <w:bottom w:val="none" w:sz="0" w:space="0" w:color="auto"/>
            <w:right w:val="none" w:sz="0" w:space="0" w:color="auto"/>
          </w:divBdr>
        </w:div>
        <w:div w:id="1874071339">
          <w:marLeft w:val="0"/>
          <w:marRight w:val="0"/>
          <w:marTop w:val="0"/>
          <w:marBottom w:val="0"/>
          <w:divBdr>
            <w:top w:val="none" w:sz="0" w:space="0" w:color="auto"/>
            <w:left w:val="none" w:sz="0" w:space="0" w:color="auto"/>
            <w:bottom w:val="none" w:sz="0" w:space="0" w:color="auto"/>
            <w:right w:val="none" w:sz="0" w:space="0" w:color="auto"/>
          </w:divBdr>
        </w:div>
        <w:div w:id="1656839246">
          <w:marLeft w:val="0"/>
          <w:marRight w:val="0"/>
          <w:marTop w:val="0"/>
          <w:marBottom w:val="0"/>
          <w:divBdr>
            <w:top w:val="none" w:sz="0" w:space="0" w:color="auto"/>
            <w:left w:val="none" w:sz="0" w:space="0" w:color="auto"/>
            <w:bottom w:val="none" w:sz="0" w:space="0" w:color="auto"/>
            <w:right w:val="none" w:sz="0" w:space="0" w:color="auto"/>
          </w:divBdr>
        </w:div>
        <w:div w:id="926233714">
          <w:marLeft w:val="0"/>
          <w:marRight w:val="0"/>
          <w:marTop w:val="0"/>
          <w:marBottom w:val="0"/>
          <w:divBdr>
            <w:top w:val="none" w:sz="0" w:space="0" w:color="auto"/>
            <w:left w:val="none" w:sz="0" w:space="0" w:color="auto"/>
            <w:bottom w:val="none" w:sz="0" w:space="0" w:color="auto"/>
            <w:right w:val="none" w:sz="0" w:space="0" w:color="auto"/>
          </w:divBdr>
        </w:div>
        <w:div w:id="489905021">
          <w:marLeft w:val="0"/>
          <w:marRight w:val="0"/>
          <w:marTop w:val="0"/>
          <w:marBottom w:val="0"/>
          <w:divBdr>
            <w:top w:val="none" w:sz="0" w:space="0" w:color="auto"/>
            <w:left w:val="none" w:sz="0" w:space="0" w:color="auto"/>
            <w:bottom w:val="none" w:sz="0" w:space="0" w:color="auto"/>
            <w:right w:val="none" w:sz="0" w:space="0" w:color="auto"/>
          </w:divBdr>
        </w:div>
        <w:div w:id="1983145996">
          <w:marLeft w:val="0"/>
          <w:marRight w:val="0"/>
          <w:marTop w:val="0"/>
          <w:marBottom w:val="0"/>
          <w:divBdr>
            <w:top w:val="none" w:sz="0" w:space="0" w:color="auto"/>
            <w:left w:val="none" w:sz="0" w:space="0" w:color="auto"/>
            <w:bottom w:val="none" w:sz="0" w:space="0" w:color="auto"/>
            <w:right w:val="none" w:sz="0" w:space="0" w:color="auto"/>
          </w:divBdr>
        </w:div>
        <w:div w:id="874201250">
          <w:marLeft w:val="0"/>
          <w:marRight w:val="0"/>
          <w:marTop w:val="0"/>
          <w:marBottom w:val="0"/>
          <w:divBdr>
            <w:top w:val="none" w:sz="0" w:space="0" w:color="auto"/>
            <w:left w:val="none" w:sz="0" w:space="0" w:color="auto"/>
            <w:bottom w:val="none" w:sz="0" w:space="0" w:color="auto"/>
            <w:right w:val="none" w:sz="0" w:space="0" w:color="auto"/>
          </w:divBdr>
        </w:div>
        <w:div w:id="599142240">
          <w:marLeft w:val="0"/>
          <w:marRight w:val="0"/>
          <w:marTop w:val="0"/>
          <w:marBottom w:val="0"/>
          <w:divBdr>
            <w:top w:val="none" w:sz="0" w:space="0" w:color="auto"/>
            <w:left w:val="none" w:sz="0" w:space="0" w:color="auto"/>
            <w:bottom w:val="none" w:sz="0" w:space="0" w:color="auto"/>
            <w:right w:val="none" w:sz="0" w:space="0" w:color="auto"/>
          </w:divBdr>
        </w:div>
        <w:div w:id="79915595">
          <w:marLeft w:val="0"/>
          <w:marRight w:val="0"/>
          <w:marTop w:val="0"/>
          <w:marBottom w:val="0"/>
          <w:divBdr>
            <w:top w:val="none" w:sz="0" w:space="0" w:color="auto"/>
            <w:left w:val="none" w:sz="0" w:space="0" w:color="auto"/>
            <w:bottom w:val="none" w:sz="0" w:space="0" w:color="auto"/>
            <w:right w:val="none" w:sz="0" w:space="0" w:color="auto"/>
          </w:divBdr>
        </w:div>
        <w:div w:id="2039037404">
          <w:marLeft w:val="0"/>
          <w:marRight w:val="0"/>
          <w:marTop w:val="0"/>
          <w:marBottom w:val="0"/>
          <w:divBdr>
            <w:top w:val="none" w:sz="0" w:space="0" w:color="auto"/>
            <w:left w:val="none" w:sz="0" w:space="0" w:color="auto"/>
            <w:bottom w:val="none" w:sz="0" w:space="0" w:color="auto"/>
            <w:right w:val="none" w:sz="0" w:space="0" w:color="auto"/>
          </w:divBdr>
        </w:div>
        <w:div w:id="920522734">
          <w:marLeft w:val="0"/>
          <w:marRight w:val="0"/>
          <w:marTop w:val="0"/>
          <w:marBottom w:val="0"/>
          <w:divBdr>
            <w:top w:val="none" w:sz="0" w:space="0" w:color="auto"/>
            <w:left w:val="none" w:sz="0" w:space="0" w:color="auto"/>
            <w:bottom w:val="none" w:sz="0" w:space="0" w:color="auto"/>
            <w:right w:val="none" w:sz="0" w:space="0" w:color="auto"/>
          </w:divBdr>
        </w:div>
        <w:div w:id="413017342">
          <w:marLeft w:val="0"/>
          <w:marRight w:val="0"/>
          <w:marTop w:val="0"/>
          <w:marBottom w:val="0"/>
          <w:divBdr>
            <w:top w:val="none" w:sz="0" w:space="0" w:color="auto"/>
            <w:left w:val="none" w:sz="0" w:space="0" w:color="auto"/>
            <w:bottom w:val="none" w:sz="0" w:space="0" w:color="auto"/>
            <w:right w:val="none" w:sz="0" w:space="0" w:color="auto"/>
          </w:divBdr>
        </w:div>
      </w:divsChild>
    </w:div>
    <w:div w:id="1304432282">
      <w:bodyDiv w:val="1"/>
      <w:marLeft w:val="0"/>
      <w:marRight w:val="0"/>
      <w:marTop w:val="0"/>
      <w:marBottom w:val="0"/>
      <w:divBdr>
        <w:top w:val="none" w:sz="0" w:space="0" w:color="auto"/>
        <w:left w:val="none" w:sz="0" w:space="0" w:color="auto"/>
        <w:bottom w:val="none" w:sz="0" w:space="0" w:color="auto"/>
        <w:right w:val="none" w:sz="0" w:space="0" w:color="auto"/>
      </w:divBdr>
    </w:div>
    <w:div w:id="1484004676">
      <w:bodyDiv w:val="1"/>
      <w:marLeft w:val="0"/>
      <w:marRight w:val="0"/>
      <w:marTop w:val="0"/>
      <w:marBottom w:val="0"/>
      <w:divBdr>
        <w:top w:val="none" w:sz="0" w:space="0" w:color="auto"/>
        <w:left w:val="none" w:sz="0" w:space="0" w:color="auto"/>
        <w:bottom w:val="none" w:sz="0" w:space="0" w:color="auto"/>
        <w:right w:val="none" w:sz="0" w:space="0" w:color="auto"/>
      </w:divBdr>
      <w:divsChild>
        <w:div w:id="758142188">
          <w:marLeft w:val="0"/>
          <w:marRight w:val="0"/>
          <w:marTop w:val="0"/>
          <w:marBottom w:val="0"/>
          <w:divBdr>
            <w:top w:val="none" w:sz="0" w:space="0" w:color="auto"/>
            <w:left w:val="none" w:sz="0" w:space="0" w:color="auto"/>
            <w:bottom w:val="none" w:sz="0" w:space="0" w:color="auto"/>
            <w:right w:val="none" w:sz="0" w:space="0" w:color="auto"/>
          </w:divBdr>
        </w:div>
        <w:div w:id="183329124">
          <w:marLeft w:val="0"/>
          <w:marRight w:val="0"/>
          <w:marTop w:val="0"/>
          <w:marBottom w:val="0"/>
          <w:divBdr>
            <w:top w:val="none" w:sz="0" w:space="0" w:color="auto"/>
            <w:left w:val="none" w:sz="0" w:space="0" w:color="auto"/>
            <w:bottom w:val="none" w:sz="0" w:space="0" w:color="auto"/>
            <w:right w:val="none" w:sz="0" w:space="0" w:color="auto"/>
          </w:divBdr>
        </w:div>
        <w:div w:id="1292859395">
          <w:marLeft w:val="0"/>
          <w:marRight w:val="0"/>
          <w:marTop w:val="0"/>
          <w:marBottom w:val="0"/>
          <w:divBdr>
            <w:top w:val="none" w:sz="0" w:space="0" w:color="auto"/>
            <w:left w:val="none" w:sz="0" w:space="0" w:color="auto"/>
            <w:bottom w:val="none" w:sz="0" w:space="0" w:color="auto"/>
            <w:right w:val="none" w:sz="0" w:space="0" w:color="auto"/>
          </w:divBdr>
        </w:div>
        <w:div w:id="630479811">
          <w:marLeft w:val="0"/>
          <w:marRight w:val="0"/>
          <w:marTop w:val="0"/>
          <w:marBottom w:val="0"/>
          <w:divBdr>
            <w:top w:val="none" w:sz="0" w:space="0" w:color="auto"/>
            <w:left w:val="none" w:sz="0" w:space="0" w:color="auto"/>
            <w:bottom w:val="none" w:sz="0" w:space="0" w:color="auto"/>
            <w:right w:val="none" w:sz="0" w:space="0" w:color="auto"/>
          </w:divBdr>
        </w:div>
        <w:div w:id="1581334222">
          <w:marLeft w:val="0"/>
          <w:marRight w:val="0"/>
          <w:marTop w:val="0"/>
          <w:marBottom w:val="0"/>
          <w:divBdr>
            <w:top w:val="none" w:sz="0" w:space="0" w:color="auto"/>
            <w:left w:val="none" w:sz="0" w:space="0" w:color="auto"/>
            <w:bottom w:val="none" w:sz="0" w:space="0" w:color="auto"/>
            <w:right w:val="none" w:sz="0" w:space="0" w:color="auto"/>
          </w:divBdr>
        </w:div>
        <w:div w:id="2054500257">
          <w:marLeft w:val="0"/>
          <w:marRight w:val="0"/>
          <w:marTop w:val="0"/>
          <w:marBottom w:val="0"/>
          <w:divBdr>
            <w:top w:val="none" w:sz="0" w:space="0" w:color="auto"/>
            <w:left w:val="none" w:sz="0" w:space="0" w:color="auto"/>
            <w:bottom w:val="none" w:sz="0" w:space="0" w:color="auto"/>
            <w:right w:val="none" w:sz="0" w:space="0" w:color="auto"/>
          </w:divBdr>
        </w:div>
      </w:divsChild>
    </w:div>
    <w:div w:id="1785998638">
      <w:bodyDiv w:val="1"/>
      <w:marLeft w:val="0"/>
      <w:marRight w:val="0"/>
      <w:marTop w:val="0"/>
      <w:marBottom w:val="0"/>
      <w:divBdr>
        <w:top w:val="none" w:sz="0" w:space="0" w:color="auto"/>
        <w:left w:val="none" w:sz="0" w:space="0" w:color="auto"/>
        <w:bottom w:val="none" w:sz="0" w:space="0" w:color="auto"/>
        <w:right w:val="none" w:sz="0" w:space="0" w:color="auto"/>
      </w:divBdr>
      <w:divsChild>
        <w:div w:id="172300731">
          <w:marLeft w:val="0"/>
          <w:marRight w:val="0"/>
          <w:marTop w:val="0"/>
          <w:marBottom w:val="0"/>
          <w:divBdr>
            <w:top w:val="none" w:sz="0" w:space="0" w:color="auto"/>
            <w:left w:val="none" w:sz="0" w:space="0" w:color="auto"/>
            <w:bottom w:val="none" w:sz="0" w:space="0" w:color="auto"/>
            <w:right w:val="none" w:sz="0" w:space="0" w:color="auto"/>
          </w:divBdr>
        </w:div>
        <w:div w:id="695426861">
          <w:marLeft w:val="0"/>
          <w:marRight w:val="0"/>
          <w:marTop w:val="0"/>
          <w:marBottom w:val="0"/>
          <w:divBdr>
            <w:top w:val="none" w:sz="0" w:space="0" w:color="auto"/>
            <w:left w:val="none" w:sz="0" w:space="0" w:color="auto"/>
            <w:bottom w:val="none" w:sz="0" w:space="0" w:color="auto"/>
            <w:right w:val="none" w:sz="0" w:space="0" w:color="auto"/>
          </w:divBdr>
        </w:div>
      </w:divsChild>
    </w:div>
    <w:div w:id="1811358765">
      <w:bodyDiv w:val="1"/>
      <w:marLeft w:val="0"/>
      <w:marRight w:val="0"/>
      <w:marTop w:val="0"/>
      <w:marBottom w:val="0"/>
      <w:divBdr>
        <w:top w:val="none" w:sz="0" w:space="0" w:color="auto"/>
        <w:left w:val="none" w:sz="0" w:space="0" w:color="auto"/>
        <w:bottom w:val="none" w:sz="0" w:space="0" w:color="auto"/>
        <w:right w:val="none" w:sz="0" w:space="0" w:color="auto"/>
      </w:divBdr>
      <w:divsChild>
        <w:div w:id="576866389">
          <w:marLeft w:val="0"/>
          <w:marRight w:val="0"/>
          <w:marTop w:val="0"/>
          <w:marBottom w:val="0"/>
          <w:divBdr>
            <w:top w:val="none" w:sz="0" w:space="0" w:color="auto"/>
            <w:left w:val="none" w:sz="0" w:space="0" w:color="auto"/>
            <w:bottom w:val="none" w:sz="0" w:space="0" w:color="auto"/>
            <w:right w:val="none" w:sz="0" w:space="0" w:color="auto"/>
          </w:divBdr>
        </w:div>
        <w:div w:id="240651045">
          <w:marLeft w:val="0"/>
          <w:marRight w:val="0"/>
          <w:marTop w:val="0"/>
          <w:marBottom w:val="0"/>
          <w:divBdr>
            <w:top w:val="none" w:sz="0" w:space="0" w:color="auto"/>
            <w:left w:val="none" w:sz="0" w:space="0" w:color="auto"/>
            <w:bottom w:val="none" w:sz="0" w:space="0" w:color="auto"/>
            <w:right w:val="none" w:sz="0" w:space="0" w:color="auto"/>
          </w:divBdr>
        </w:div>
        <w:div w:id="175272439">
          <w:marLeft w:val="0"/>
          <w:marRight w:val="0"/>
          <w:marTop w:val="0"/>
          <w:marBottom w:val="0"/>
          <w:divBdr>
            <w:top w:val="none" w:sz="0" w:space="0" w:color="auto"/>
            <w:left w:val="none" w:sz="0" w:space="0" w:color="auto"/>
            <w:bottom w:val="none" w:sz="0" w:space="0" w:color="auto"/>
            <w:right w:val="none" w:sz="0" w:space="0" w:color="auto"/>
          </w:divBdr>
        </w:div>
        <w:div w:id="887181264">
          <w:marLeft w:val="0"/>
          <w:marRight w:val="0"/>
          <w:marTop w:val="0"/>
          <w:marBottom w:val="0"/>
          <w:divBdr>
            <w:top w:val="none" w:sz="0" w:space="0" w:color="auto"/>
            <w:left w:val="none" w:sz="0" w:space="0" w:color="auto"/>
            <w:bottom w:val="none" w:sz="0" w:space="0" w:color="auto"/>
            <w:right w:val="none" w:sz="0" w:space="0" w:color="auto"/>
          </w:divBdr>
        </w:div>
      </w:divsChild>
    </w:div>
    <w:div w:id="2069573044">
      <w:bodyDiv w:val="1"/>
      <w:marLeft w:val="0"/>
      <w:marRight w:val="0"/>
      <w:marTop w:val="0"/>
      <w:marBottom w:val="0"/>
      <w:divBdr>
        <w:top w:val="none" w:sz="0" w:space="0" w:color="auto"/>
        <w:left w:val="none" w:sz="0" w:space="0" w:color="auto"/>
        <w:bottom w:val="none" w:sz="0" w:space="0" w:color="auto"/>
        <w:right w:val="none" w:sz="0" w:space="0" w:color="auto"/>
      </w:divBdr>
      <w:divsChild>
        <w:div w:id="1078936876">
          <w:marLeft w:val="0"/>
          <w:marRight w:val="0"/>
          <w:marTop w:val="0"/>
          <w:marBottom w:val="0"/>
          <w:divBdr>
            <w:top w:val="none" w:sz="0" w:space="0" w:color="auto"/>
            <w:left w:val="none" w:sz="0" w:space="0" w:color="auto"/>
            <w:bottom w:val="none" w:sz="0" w:space="0" w:color="auto"/>
            <w:right w:val="none" w:sz="0" w:space="0" w:color="auto"/>
          </w:divBdr>
        </w:div>
        <w:div w:id="989677251">
          <w:marLeft w:val="0"/>
          <w:marRight w:val="0"/>
          <w:marTop w:val="0"/>
          <w:marBottom w:val="0"/>
          <w:divBdr>
            <w:top w:val="none" w:sz="0" w:space="0" w:color="auto"/>
            <w:left w:val="none" w:sz="0" w:space="0" w:color="auto"/>
            <w:bottom w:val="none" w:sz="0" w:space="0" w:color="auto"/>
            <w:right w:val="none" w:sz="0" w:space="0" w:color="auto"/>
          </w:divBdr>
        </w:div>
        <w:div w:id="1020090268">
          <w:marLeft w:val="0"/>
          <w:marRight w:val="0"/>
          <w:marTop w:val="0"/>
          <w:marBottom w:val="0"/>
          <w:divBdr>
            <w:top w:val="none" w:sz="0" w:space="0" w:color="auto"/>
            <w:left w:val="none" w:sz="0" w:space="0" w:color="auto"/>
            <w:bottom w:val="none" w:sz="0" w:space="0" w:color="auto"/>
            <w:right w:val="none" w:sz="0" w:space="0" w:color="auto"/>
          </w:divBdr>
        </w:div>
        <w:div w:id="259873687">
          <w:marLeft w:val="0"/>
          <w:marRight w:val="0"/>
          <w:marTop w:val="0"/>
          <w:marBottom w:val="0"/>
          <w:divBdr>
            <w:top w:val="none" w:sz="0" w:space="0" w:color="auto"/>
            <w:left w:val="none" w:sz="0" w:space="0" w:color="auto"/>
            <w:bottom w:val="none" w:sz="0" w:space="0" w:color="auto"/>
            <w:right w:val="none" w:sz="0" w:space="0" w:color="auto"/>
          </w:divBdr>
        </w:div>
        <w:div w:id="1154100759">
          <w:marLeft w:val="0"/>
          <w:marRight w:val="0"/>
          <w:marTop w:val="0"/>
          <w:marBottom w:val="0"/>
          <w:divBdr>
            <w:top w:val="none" w:sz="0" w:space="0" w:color="auto"/>
            <w:left w:val="none" w:sz="0" w:space="0" w:color="auto"/>
            <w:bottom w:val="none" w:sz="0" w:space="0" w:color="auto"/>
            <w:right w:val="none" w:sz="0" w:space="0" w:color="auto"/>
          </w:divBdr>
        </w:div>
        <w:div w:id="884561760">
          <w:marLeft w:val="0"/>
          <w:marRight w:val="0"/>
          <w:marTop w:val="0"/>
          <w:marBottom w:val="0"/>
          <w:divBdr>
            <w:top w:val="none" w:sz="0" w:space="0" w:color="auto"/>
            <w:left w:val="none" w:sz="0" w:space="0" w:color="auto"/>
            <w:bottom w:val="none" w:sz="0" w:space="0" w:color="auto"/>
            <w:right w:val="none" w:sz="0" w:space="0" w:color="auto"/>
          </w:divBdr>
        </w:div>
        <w:div w:id="565723267">
          <w:marLeft w:val="0"/>
          <w:marRight w:val="0"/>
          <w:marTop w:val="0"/>
          <w:marBottom w:val="0"/>
          <w:divBdr>
            <w:top w:val="none" w:sz="0" w:space="0" w:color="auto"/>
            <w:left w:val="none" w:sz="0" w:space="0" w:color="auto"/>
            <w:bottom w:val="none" w:sz="0" w:space="0" w:color="auto"/>
            <w:right w:val="none" w:sz="0" w:space="0" w:color="auto"/>
          </w:divBdr>
        </w:div>
        <w:div w:id="56166774">
          <w:marLeft w:val="0"/>
          <w:marRight w:val="0"/>
          <w:marTop w:val="0"/>
          <w:marBottom w:val="0"/>
          <w:divBdr>
            <w:top w:val="none" w:sz="0" w:space="0" w:color="auto"/>
            <w:left w:val="none" w:sz="0" w:space="0" w:color="auto"/>
            <w:bottom w:val="none" w:sz="0" w:space="0" w:color="auto"/>
            <w:right w:val="none" w:sz="0" w:space="0" w:color="auto"/>
          </w:divBdr>
        </w:div>
        <w:div w:id="2095542781">
          <w:marLeft w:val="0"/>
          <w:marRight w:val="0"/>
          <w:marTop w:val="0"/>
          <w:marBottom w:val="0"/>
          <w:divBdr>
            <w:top w:val="none" w:sz="0" w:space="0" w:color="auto"/>
            <w:left w:val="none" w:sz="0" w:space="0" w:color="auto"/>
            <w:bottom w:val="none" w:sz="0" w:space="0" w:color="auto"/>
            <w:right w:val="none" w:sz="0" w:space="0" w:color="auto"/>
          </w:divBdr>
        </w:div>
        <w:div w:id="383532520">
          <w:marLeft w:val="0"/>
          <w:marRight w:val="0"/>
          <w:marTop w:val="0"/>
          <w:marBottom w:val="0"/>
          <w:divBdr>
            <w:top w:val="none" w:sz="0" w:space="0" w:color="auto"/>
            <w:left w:val="none" w:sz="0" w:space="0" w:color="auto"/>
            <w:bottom w:val="none" w:sz="0" w:space="0" w:color="auto"/>
            <w:right w:val="none" w:sz="0" w:space="0" w:color="auto"/>
          </w:divBdr>
        </w:div>
        <w:div w:id="264269037">
          <w:marLeft w:val="0"/>
          <w:marRight w:val="0"/>
          <w:marTop w:val="0"/>
          <w:marBottom w:val="0"/>
          <w:divBdr>
            <w:top w:val="none" w:sz="0" w:space="0" w:color="auto"/>
            <w:left w:val="none" w:sz="0" w:space="0" w:color="auto"/>
            <w:bottom w:val="none" w:sz="0" w:space="0" w:color="auto"/>
            <w:right w:val="none" w:sz="0" w:space="0" w:color="auto"/>
          </w:divBdr>
        </w:div>
        <w:div w:id="1492064273">
          <w:marLeft w:val="0"/>
          <w:marRight w:val="0"/>
          <w:marTop w:val="0"/>
          <w:marBottom w:val="0"/>
          <w:divBdr>
            <w:top w:val="none" w:sz="0" w:space="0" w:color="auto"/>
            <w:left w:val="none" w:sz="0" w:space="0" w:color="auto"/>
            <w:bottom w:val="none" w:sz="0" w:space="0" w:color="auto"/>
            <w:right w:val="none" w:sz="0" w:space="0" w:color="auto"/>
          </w:divBdr>
        </w:div>
        <w:div w:id="1455440906">
          <w:marLeft w:val="0"/>
          <w:marRight w:val="0"/>
          <w:marTop w:val="0"/>
          <w:marBottom w:val="0"/>
          <w:divBdr>
            <w:top w:val="none" w:sz="0" w:space="0" w:color="auto"/>
            <w:left w:val="none" w:sz="0" w:space="0" w:color="auto"/>
            <w:bottom w:val="none" w:sz="0" w:space="0" w:color="auto"/>
            <w:right w:val="none" w:sz="0" w:space="0" w:color="auto"/>
          </w:divBdr>
        </w:div>
        <w:div w:id="1302231779">
          <w:marLeft w:val="0"/>
          <w:marRight w:val="0"/>
          <w:marTop w:val="0"/>
          <w:marBottom w:val="0"/>
          <w:divBdr>
            <w:top w:val="none" w:sz="0" w:space="0" w:color="auto"/>
            <w:left w:val="none" w:sz="0" w:space="0" w:color="auto"/>
            <w:bottom w:val="none" w:sz="0" w:space="0" w:color="auto"/>
            <w:right w:val="none" w:sz="0" w:space="0" w:color="auto"/>
          </w:divBdr>
        </w:div>
        <w:div w:id="143359873">
          <w:marLeft w:val="0"/>
          <w:marRight w:val="0"/>
          <w:marTop w:val="0"/>
          <w:marBottom w:val="0"/>
          <w:divBdr>
            <w:top w:val="none" w:sz="0" w:space="0" w:color="auto"/>
            <w:left w:val="none" w:sz="0" w:space="0" w:color="auto"/>
            <w:bottom w:val="none" w:sz="0" w:space="0" w:color="auto"/>
            <w:right w:val="none" w:sz="0" w:space="0" w:color="auto"/>
          </w:divBdr>
        </w:div>
        <w:div w:id="444933172">
          <w:marLeft w:val="0"/>
          <w:marRight w:val="0"/>
          <w:marTop w:val="0"/>
          <w:marBottom w:val="0"/>
          <w:divBdr>
            <w:top w:val="none" w:sz="0" w:space="0" w:color="auto"/>
            <w:left w:val="none" w:sz="0" w:space="0" w:color="auto"/>
            <w:bottom w:val="none" w:sz="0" w:space="0" w:color="auto"/>
            <w:right w:val="none" w:sz="0" w:space="0" w:color="auto"/>
          </w:divBdr>
        </w:div>
        <w:div w:id="1973904864">
          <w:marLeft w:val="0"/>
          <w:marRight w:val="0"/>
          <w:marTop w:val="0"/>
          <w:marBottom w:val="0"/>
          <w:divBdr>
            <w:top w:val="none" w:sz="0" w:space="0" w:color="auto"/>
            <w:left w:val="none" w:sz="0" w:space="0" w:color="auto"/>
            <w:bottom w:val="none" w:sz="0" w:space="0" w:color="auto"/>
            <w:right w:val="none" w:sz="0" w:space="0" w:color="auto"/>
          </w:divBdr>
        </w:div>
        <w:div w:id="1476869650">
          <w:marLeft w:val="0"/>
          <w:marRight w:val="0"/>
          <w:marTop w:val="0"/>
          <w:marBottom w:val="0"/>
          <w:divBdr>
            <w:top w:val="none" w:sz="0" w:space="0" w:color="auto"/>
            <w:left w:val="none" w:sz="0" w:space="0" w:color="auto"/>
            <w:bottom w:val="none" w:sz="0" w:space="0" w:color="auto"/>
            <w:right w:val="none" w:sz="0" w:space="0" w:color="auto"/>
          </w:divBdr>
        </w:div>
        <w:div w:id="1606498600">
          <w:marLeft w:val="0"/>
          <w:marRight w:val="0"/>
          <w:marTop w:val="0"/>
          <w:marBottom w:val="0"/>
          <w:divBdr>
            <w:top w:val="none" w:sz="0" w:space="0" w:color="auto"/>
            <w:left w:val="none" w:sz="0" w:space="0" w:color="auto"/>
            <w:bottom w:val="none" w:sz="0" w:space="0" w:color="auto"/>
            <w:right w:val="none" w:sz="0" w:space="0" w:color="auto"/>
          </w:divBdr>
        </w:div>
        <w:div w:id="1478692490">
          <w:marLeft w:val="0"/>
          <w:marRight w:val="0"/>
          <w:marTop w:val="0"/>
          <w:marBottom w:val="0"/>
          <w:divBdr>
            <w:top w:val="none" w:sz="0" w:space="0" w:color="auto"/>
            <w:left w:val="none" w:sz="0" w:space="0" w:color="auto"/>
            <w:bottom w:val="none" w:sz="0" w:space="0" w:color="auto"/>
            <w:right w:val="none" w:sz="0" w:space="0" w:color="auto"/>
          </w:divBdr>
        </w:div>
        <w:div w:id="1174799785">
          <w:marLeft w:val="0"/>
          <w:marRight w:val="0"/>
          <w:marTop w:val="0"/>
          <w:marBottom w:val="0"/>
          <w:divBdr>
            <w:top w:val="none" w:sz="0" w:space="0" w:color="auto"/>
            <w:left w:val="none" w:sz="0" w:space="0" w:color="auto"/>
            <w:bottom w:val="none" w:sz="0" w:space="0" w:color="auto"/>
            <w:right w:val="none" w:sz="0" w:space="0" w:color="auto"/>
          </w:divBdr>
        </w:div>
        <w:div w:id="896820583">
          <w:marLeft w:val="0"/>
          <w:marRight w:val="0"/>
          <w:marTop w:val="0"/>
          <w:marBottom w:val="0"/>
          <w:divBdr>
            <w:top w:val="none" w:sz="0" w:space="0" w:color="auto"/>
            <w:left w:val="none" w:sz="0" w:space="0" w:color="auto"/>
            <w:bottom w:val="none" w:sz="0" w:space="0" w:color="auto"/>
            <w:right w:val="none" w:sz="0" w:space="0" w:color="auto"/>
          </w:divBdr>
        </w:div>
        <w:div w:id="1444766070">
          <w:marLeft w:val="0"/>
          <w:marRight w:val="0"/>
          <w:marTop w:val="0"/>
          <w:marBottom w:val="0"/>
          <w:divBdr>
            <w:top w:val="none" w:sz="0" w:space="0" w:color="auto"/>
            <w:left w:val="none" w:sz="0" w:space="0" w:color="auto"/>
            <w:bottom w:val="none" w:sz="0" w:space="0" w:color="auto"/>
            <w:right w:val="none" w:sz="0" w:space="0" w:color="auto"/>
          </w:divBdr>
        </w:div>
        <w:div w:id="80572212">
          <w:marLeft w:val="0"/>
          <w:marRight w:val="0"/>
          <w:marTop w:val="0"/>
          <w:marBottom w:val="0"/>
          <w:divBdr>
            <w:top w:val="none" w:sz="0" w:space="0" w:color="auto"/>
            <w:left w:val="none" w:sz="0" w:space="0" w:color="auto"/>
            <w:bottom w:val="none" w:sz="0" w:space="0" w:color="auto"/>
            <w:right w:val="none" w:sz="0" w:space="0" w:color="auto"/>
          </w:divBdr>
        </w:div>
        <w:div w:id="1320228842">
          <w:marLeft w:val="0"/>
          <w:marRight w:val="0"/>
          <w:marTop w:val="0"/>
          <w:marBottom w:val="0"/>
          <w:divBdr>
            <w:top w:val="none" w:sz="0" w:space="0" w:color="auto"/>
            <w:left w:val="none" w:sz="0" w:space="0" w:color="auto"/>
            <w:bottom w:val="none" w:sz="0" w:space="0" w:color="auto"/>
            <w:right w:val="none" w:sz="0" w:space="0" w:color="auto"/>
          </w:divBdr>
        </w:div>
        <w:div w:id="2141146441">
          <w:marLeft w:val="0"/>
          <w:marRight w:val="0"/>
          <w:marTop w:val="0"/>
          <w:marBottom w:val="0"/>
          <w:divBdr>
            <w:top w:val="none" w:sz="0" w:space="0" w:color="auto"/>
            <w:left w:val="none" w:sz="0" w:space="0" w:color="auto"/>
            <w:bottom w:val="none" w:sz="0" w:space="0" w:color="auto"/>
            <w:right w:val="none" w:sz="0" w:space="0" w:color="auto"/>
          </w:divBdr>
        </w:div>
        <w:div w:id="306520385">
          <w:marLeft w:val="0"/>
          <w:marRight w:val="0"/>
          <w:marTop w:val="0"/>
          <w:marBottom w:val="0"/>
          <w:divBdr>
            <w:top w:val="none" w:sz="0" w:space="0" w:color="auto"/>
            <w:left w:val="none" w:sz="0" w:space="0" w:color="auto"/>
            <w:bottom w:val="none" w:sz="0" w:space="0" w:color="auto"/>
            <w:right w:val="none" w:sz="0" w:space="0" w:color="auto"/>
          </w:divBdr>
        </w:div>
        <w:div w:id="1196843038">
          <w:marLeft w:val="0"/>
          <w:marRight w:val="0"/>
          <w:marTop w:val="0"/>
          <w:marBottom w:val="0"/>
          <w:divBdr>
            <w:top w:val="none" w:sz="0" w:space="0" w:color="auto"/>
            <w:left w:val="none" w:sz="0" w:space="0" w:color="auto"/>
            <w:bottom w:val="none" w:sz="0" w:space="0" w:color="auto"/>
            <w:right w:val="none" w:sz="0" w:space="0" w:color="auto"/>
          </w:divBdr>
        </w:div>
      </w:divsChild>
    </w:div>
    <w:div w:id="2092191284">
      <w:bodyDiv w:val="1"/>
      <w:marLeft w:val="0"/>
      <w:marRight w:val="0"/>
      <w:marTop w:val="0"/>
      <w:marBottom w:val="0"/>
      <w:divBdr>
        <w:top w:val="none" w:sz="0" w:space="0" w:color="auto"/>
        <w:left w:val="none" w:sz="0" w:space="0" w:color="auto"/>
        <w:bottom w:val="none" w:sz="0" w:space="0" w:color="auto"/>
        <w:right w:val="none" w:sz="0" w:space="0" w:color="auto"/>
      </w:divBdr>
      <w:divsChild>
        <w:div w:id="785125193">
          <w:marLeft w:val="0"/>
          <w:marRight w:val="0"/>
          <w:marTop w:val="0"/>
          <w:marBottom w:val="0"/>
          <w:divBdr>
            <w:top w:val="none" w:sz="0" w:space="0" w:color="auto"/>
            <w:left w:val="none" w:sz="0" w:space="0" w:color="auto"/>
            <w:bottom w:val="none" w:sz="0" w:space="0" w:color="auto"/>
            <w:right w:val="none" w:sz="0" w:space="0" w:color="auto"/>
          </w:divBdr>
          <w:divsChild>
            <w:div w:id="552083477">
              <w:marLeft w:val="0"/>
              <w:marRight w:val="0"/>
              <w:marTop w:val="0"/>
              <w:marBottom w:val="0"/>
              <w:divBdr>
                <w:top w:val="none" w:sz="0" w:space="0" w:color="auto"/>
                <w:left w:val="none" w:sz="0" w:space="0" w:color="auto"/>
                <w:bottom w:val="none" w:sz="0" w:space="0" w:color="auto"/>
                <w:right w:val="none" w:sz="0" w:space="0" w:color="auto"/>
              </w:divBdr>
              <w:divsChild>
                <w:div w:id="878778958">
                  <w:marLeft w:val="0"/>
                  <w:marRight w:val="0"/>
                  <w:marTop w:val="0"/>
                  <w:marBottom w:val="0"/>
                  <w:divBdr>
                    <w:top w:val="none" w:sz="0" w:space="0" w:color="auto"/>
                    <w:left w:val="none" w:sz="0" w:space="0" w:color="auto"/>
                    <w:bottom w:val="none" w:sz="0" w:space="0" w:color="auto"/>
                    <w:right w:val="none" w:sz="0" w:space="0" w:color="auto"/>
                  </w:divBdr>
                </w:div>
              </w:divsChild>
            </w:div>
            <w:div w:id="1780447661">
              <w:marLeft w:val="0"/>
              <w:marRight w:val="0"/>
              <w:marTop w:val="0"/>
              <w:marBottom w:val="0"/>
              <w:divBdr>
                <w:top w:val="none" w:sz="0" w:space="0" w:color="auto"/>
                <w:left w:val="none" w:sz="0" w:space="0" w:color="auto"/>
                <w:bottom w:val="none" w:sz="0" w:space="0" w:color="auto"/>
                <w:right w:val="none" w:sz="0" w:space="0" w:color="auto"/>
              </w:divBdr>
            </w:div>
            <w:div w:id="2105882506">
              <w:marLeft w:val="0"/>
              <w:marRight w:val="0"/>
              <w:marTop w:val="0"/>
              <w:marBottom w:val="0"/>
              <w:divBdr>
                <w:top w:val="none" w:sz="0" w:space="0" w:color="auto"/>
                <w:left w:val="none" w:sz="0" w:space="0" w:color="auto"/>
                <w:bottom w:val="none" w:sz="0" w:space="0" w:color="auto"/>
                <w:right w:val="none" w:sz="0" w:space="0" w:color="auto"/>
              </w:divBdr>
            </w:div>
          </w:divsChild>
        </w:div>
        <w:div w:id="1818378314">
          <w:marLeft w:val="0"/>
          <w:marRight w:val="0"/>
          <w:marTop w:val="0"/>
          <w:marBottom w:val="0"/>
          <w:divBdr>
            <w:top w:val="none" w:sz="0" w:space="0" w:color="auto"/>
            <w:left w:val="none" w:sz="0" w:space="0" w:color="auto"/>
            <w:bottom w:val="none" w:sz="0" w:space="0" w:color="auto"/>
            <w:right w:val="none" w:sz="0" w:space="0" w:color="auto"/>
          </w:divBdr>
          <w:divsChild>
            <w:div w:id="1997029302">
              <w:marLeft w:val="0"/>
              <w:marRight w:val="0"/>
              <w:marTop w:val="0"/>
              <w:marBottom w:val="0"/>
              <w:divBdr>
                <w:top w:val="none" w:sz="0" w:space="0" w:color="auto"/>
                <w:left w:val="none" w:sz="0" w:space="0" w:color="auto"/>
                <w:bottom w:val="none" w:sz="0" w:space="0" w:color="auto"/>
                <w:right w:val="none" w:sz="0" w:space="0" w:color="auto"/>
              </w:divBdr>
            </w:div>
            <w:div w:id="53092350">
              <w:marLeft w:val="0"/>
              <w:marRight w:val="0"/>
              <w:marTop w:val="0"/>
              <w:marBottom w:val="0"/>
              <w:divBdr>
                <w:top w:val="none" w:sz="0" w:space="0" w:color="auto"/>
                <w:left w:val="none" w:sz="0" w:space="0" w:color="auto"/>
                <w:bottom w:val="none" w:sz="0" w:space="0" w:color="auto"/>
                <w:right w:val="none" w:sz="0" w:space="0" w:color="auto"/>
              </w:divBdr>
            </w:div>
            <w:div w:id="1634747149">
              <w:marLeft w:val="0"/>
              <w:marRight w:val="0"/>
              <w:marTop w:val="0"/>
              <w:marBottom w:val="0"/>
              <w:divBdr>
                <w:top w:val="none" w:sz="0" w:space="0" w:color="auto"/>
                <w:left w:val="none" w:sz="0" w:space="0" w:color="auto"/>
                <w:bottom w:val="none" w:sz="0" w:space="0" w:color="auto"/>
                <w:right w:val="none" w:sz="0" w:space="0" w:color="auto"/>
              </w:divBdr>
              <w:divsChild>
                <w:div w:id="210193649">
                  <w:marLeft w:val="0"/>
                  <w:marRight w:val="0"/>
                  <w:marTop w:val="0"/>
                  <w:marBottom w:val="0"/>
                  <w:divBdr>
                    <w:top w:val="none" w:sz="0" w:space="0" w:color="auto"/>
                    <w:left w:val="none" w:sz="0" w:space="0" w:color="auto"/>
                    <w:bottom w:val="none" w:sz="0" w:space="0" w:color="auto"/>
                    <w:right w:val="none" w:sz="0" w:space="0" w:color="auto"/>
                  </w:divBdr>
                  <w:divsChild>
                    <w:div w:id="1819035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5D81D161F1E036CA9268BD2721548734C7B67E3D316AFEDD51A20B030C0D6D6466734BD5BByCc2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5D81D161F1E036CA9268BD2721548734C7B67E3D316AFEDD51A20B030C0D6D6466734ByDc7I"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1240</TotalTime>
  <Pages>1</Pages>
  <Words>594</Words>
  <Characters>3389</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yanchenko</dc:creator>
  <cp:keywords/>
  <dc:description/>
  <cp:lastModifiedBy>Админ</cp:lastModifiedBy>
  <cp:revision>90</cp:revision>
  <cp:lastPrinted>2018-09-18T04:18:00Z</cp:lastPrinted>
  <dcterms:created xsi:type="dcterms:W3CDTF">2016-06-23T08:21:00Z</dcterms:created>
  <dcterms:modified xsi:type="dcterms:W3CDTF">2018-11-01T09:04:00Z</dcterms:modified>
</cp:coreProperties>
</file>