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59" w:rsidRPr="00C02A59" w:rsidRDefault="00C02A59" w:rsidP="00C02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A5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C02A59" w:rsidRPr="00C02A59" w:rsidRDefault="00C02A59" w:rsidP="00C02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A5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C02A59" w:rsidRPr="00C02A59" w:rsidRDefault="00BB5636" w:rsidP="00C02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C02A59" w:rsidRPr="00C02A59">
        <w:rPr>
          <w:rFonts w:ascii="Times New Roman" w:eastAsia="Times New Roman" w:hAnsi="Times New Roman" w:cs="Times New Roman"/>
          <w:sz w:val="26"/>
          <w:szCs w:val="26"/>
          <w:lang w:eastAsia="ru-RU"/>
        </w:rPr>
        <w:t>Таштыпского сельсовета</w:t>
      </w:r>
    </w:p>
    <w:p w:rsidR="00C02A59" w:rsidRPr="00C02A59" w:rsidRDefault="000C7750" w:rsidP="00C02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</w:t>
      </w:r>
      <w:r w:rsidR="00F10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</w:p>
    <w:p w:rsidR="00C02A59" w:rsidRPr="00C02A59" w:rsidRDefault="00C02A59" w:rsidP="00C02A5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2A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ПОСТАНОВЛЕНИЕ</w:t>
      </w:r>
    </w:p>
    <w:p w:rsidR="00C02A59" w:rsidRPr="00C02A59" w:rsidRDefault="00C02A59" w:rsidP="00C02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A59" w:rsidRPr="00C02A59" w:rsidRDefault="000C7750" w:rsidP="00C02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D2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«_</w:t>
      </w:r>
      <w:r w:rsidR="00F10D2B" w:rsidRPr="00F10D2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23</w:t>
      </w:r>
      <w:r w:rsidR="00F10D2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_» «05</w:t>
      </w:r>
      <w:r w:rsidRPr="00F10D2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 2018</w:t>
      </w:r>
      <w:r w:rsidR="00C02A59" w:rsidRPr="00F10D2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</w:t>
      </w:r>
      <w:r w:rsidR="00C02A59" w:rsidRPr="00C02A5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02A59" w:rsidRPr="00C02A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02A59" w:rsidRPr="00C02A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</w:t>
      </w:r>
      <w:r w:rsidR="00F10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</w:t>
      </w:r>
      <w:proofErr w:type="gramStart"/>
      <w:r w:rsidR="00F10D2B">
        <w:rPr>
          <w:rFonts w:ascii="Times New Roman" w:eastAsia="Times New Roman" w:hAnsi="Times New Roman" w:cs="Times New Roman"/>
          <w:sz w:val="26"/>
          <w:szCs w:val="26"/>
          <w:lang w:eastAsia="ru-RU"/>
        </w:rPr>
        <w:t>.Т</w:t>
      </w:r>
      <w:proofErr w:type="gramEnd"/>
      <w:r w:rsidR="00F10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аштып    </w:t>
      </w:r>
      <w:r w:rsidR="00F10D2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10D2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10D2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№ </w:t>
      </w:r>
      <w:r w:rsidR="00F10D2B" w:rsidRPr="00F10D2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158</w:t>
      </w:r>
      <w:r w:rsidRPr="00F10D2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</w:t>
      </w:r>
      <w:r w:rsidR="00C02A59" w:rsidRPr="00C02A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02A59" w:rsidRPr="00C02A59" w:rsidRDefault="00C02A59" w:rsidP="00C02A5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4"/>
        </w:rPr>
      </w:pPr>
    </w:p>
    <w:p w:rsidR="00C02A59" w:rsidRPr="00C02A59" w:rsidRDefault="00C02A59" w:rsidP="00C02A5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C02A59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О передаче в концессию </w:t>
      </w:r>
    </w:p>
    <w:p w:rsidR="00C02A59" w:rsidRPr="00C02A59" w:rsidRDefault="00C02A59" w:rsidP="00C02A5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C02A59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муниципального имущества </w:t>
      </w:r>
    </w:p>
    <w:p w:rsidR="00C02A59" w:rsidRPr="00C02A59" w:rsidRDefault="00C02A59" w:rsidP="00C02A5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C02A59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(объектов теплоснабжения) </w:t>
      </w:r>
    </w:p>
    <w:p w:rsidR="00C02A59" w:rsidRPr="00C02A59" w:rsidRDefault="00C02A59" w:rsidP="00C02A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A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02A59" w:rsidRPr="00C02A59" w:rsidRDefault="00C02A59" w:rsidP="00C02A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2A59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исполнения графика передачи в концессию объектов коммунальной инфраструктуры, находящихся в собственности Таштыпского сельсовета,  во исполнение пункта 1.8 Плана действий по выработке и принятию мер, направленных на формирование условий устойчивого развития жилищно-коммунального комплекса Республики Хакасия, утвержденного распоряжением Главы Республики Хакасия – Председателя Правительства Республики Хакасия от 16.01.2012 № 05-рп, с целью привлечения в жилищно-коммунальное хозяйство частных инвестиций, в соответствии с Федеральным Законом № 115-ФЗ от 21.07.2005г. «О концессионных соглашениях», Федеральным Законом российской Федерации от 06.10.2003г. №131-ФЗ «Об общих принципах организации местного самоуправления», руководс</w:t>
      </w:r>
      <w:r w:rsidR="00BB56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твуясь </w:t>
      </w:r>
      <w:r w:rsidRPr="00C02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муниципального образования Таштыпский сельсовет от 26.02.2006г. администрация Таштыпского сельсовета </w:t>
      </w:r>
      <w:proofErr w:type="spellStart"/>
      <w:proofErr w:type="gramStart"/>
      <w:r w:rsidRPr="00C02A5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spellEnd"/>
      <w:proofErr w:type="gramEnd"/>
      <w:r w:rsidRPr="00C02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е т</w:t>
      </w:r>
      <w:r w:rsidRPr="00C02A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C02A59" w:rsidRPr="00C02A59" w:rsidRDefault="00C02A59" w:rsidP="00C02A59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2A59" w:rsidRPr="00C02A59" w:rsidRDefault="00C02A59" w:rsidP="00C02A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Передать в целях реконструкции (модернизации) на условиях концессионного соглашения, сроком на 10 лет, муниципальное имущество - объекты коммунальной инфраструктуры теплоснабжения Таштыпского сельсовета, расположенные в с.Таштып, без установления концессионной платы за использование (эксплуатацию) имущества, в соответствии с приложением к настоящему постановлению.     </w:t>
      </w:r>
    </w:p>
    <w:p w:rsidR="00C02A59" w:rsidRPr="00C02A59" w:rsidRDefault="00BB5636" w:rsidP="00C02A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Установить форму торгов: </w:t>
      </w:r>
      <w:proofErr w:type="gramStart"/>
      <w:r w:rsidR="00C02A59" w:rsidRPr="00C02A5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</w:t>
      </w:r>
      <w:proofErr w:type="gramEnd"/>
      <w:r w:rsidR="00C02A59" w:rsidRPr="00C02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открытый по составу участников с подачей конкурсных предложений в закрытой форме. </w:t>
      </w:r>
    </w:p>
    <w:p w:rsidR="00C02A59" w:rsidRPr="00C02A59" w:rsidRDefault="00C02A59" w:rsidP="00C02A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A59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Назначить Организатором конкурса на право заключения концессионного соглашения муниципального имущества, указанного в п.1 настоящего постановления, Администрацию Таштыпского сельсовета.</w:t>
      </w:r>
    </w:p>
    <w:p w:rsidR="00C02A59" w:rsidRPr="00C02A59" w:rsidRDefault="00C02A59" w:rsidP="00C02A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Уполномочить на заключение концессионного соглашения муниципального имущества, указанного в п.1 настоящего постановления, Администрацию Таштыпского сельсовета.    </w:t>
      </w:r>
    </w:p>
    <w:p w:rsidR="00C02A59" w:rsidRPr="00C02A59" w:rsidRDefault="00C02A59" w:rsidP="00C02A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Контрактному управляющему администрации Таштыпского сельсовета </w:t>
      </w:r>
      <w:proofErr w:type="spellStart"/>
      <w:r w:rsidRPr="00C02A59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Болуж</w:t>
      </w:r>
      <w:proofErr w:type="spellEnd"/>
      <w:r w:rsidRPr="00C02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К.В.:</w:t>
      </w:r>
    </w:p>
    <w:p w:rsidR="00C02A59" w:rsidRPr="00C02A59" w:rsidRDefault="00C02A59" w:rsidP="00C02A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Провести конкурс на право заключения концессионного соглашения муниципального имущества, указанного в п.1 настоящего постановления. </w:t>
      </w:r>
    </w:p>
    <w:p w:rsidR="00C02A59" w:rsidRPr="00C02A59" w:rsidRDefault="00C02A59" w:rsidP="00C02A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По итогам конкурса заключить концессионное соглашение муниципального имущества, указанного в п.1 настоящего постановления. </w:t>
      </w:r>
    </w:p>
    <w:p w:rsidR="00C02A59" w:rsidRPr="00C02A59" w:rsidRDefault="00C02A59" w:rsidP="00C02A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A59" w:rsidRPr="00C02A59" w:rsidRDefault="000C7750" w:rsidP="00C02A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  С</w:t>
      </w:r>
      <w:r w:rsidR="00C02A59" w:rsidRPr="00C02A5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пециалисту по работе с муниципальным имуществом администрации Таштыпского сельс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овета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Желотковой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 Ю.</w:t>
      </w:r>
    </w:p>
    <w:p w:rsidR="00C02A59" w:rsidRPr="00C02A59" w:rsidRDefault="00C02A59" w:rsidP="00C02A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Разработать мероприятия по реконструкции (модернизации) муниципального имущества, указанного в п.1 настоящего постановления с указанием срока исполнения. </w:t>
      </w:r>
    </w:p>
    <w:p w:rsidR="00C02A59" w:rsidRPr="00C02A59" w:rsidRDefault="00C02A59" w:rsidP="00C02A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Разработать критерии конкурса. </w:t>
      </w:r>
    </w:p>
    <w:p w:rsidR="00C02A59" w:rsidRPr="00C02A59" w:rsidRDefault="00C02A59" w:rsidP="00C02A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6.3 Опубликовать настоящее постановление в информационном бюллетене «Таштыпский вестник» и разместить на официальном сайте Администрации Таштыпского сельсовета. </w:t>
      </w:r>
    </w:p>
    <w:p w:rsidR="00C02A59" w:rsidRPr="00C02A59" w:rsidRDefault="00C02A59" w:rsidP="00C02A59">
      <w:pPr>
        <w:widowControl w:val="0"/>
        <w:tabs>
          <w:tab w:val="left" w:pos="36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02A59">
        <w:rPr>
          <w:rFonts w:ascii="Times New Roman" w:eastAsia="Times New Roman" w:hAnsi="Times New Roman" w:cs="Times New Roman"/>
          <w:sz w:val="26"/>
          <w:szCs w:val="26"/>
          <w:lang w:eastAsia="ru-RU"/>
        </w:rPr>
        <w:t>7. Контроль над исполнением настоящего постановления оставляю за собой.</w:t>
      </w:r>
    </w:p>
    <w:p w:rsidR="00C02A59" w:rsidRPr="00C02A59" w:rsidRDefault="00C02A59" w:rsidP="00C02A59">
      <w:pPr>
        <w:keepNext/>
        <w:widowControl w:val="0"/>
        <w:tabs>
          <w:tab w:val="left" w:pos="15"/>
          <w:tab w:val="left" w:pos="1106"/>
        </w:tabs>
        <w:suppressAutoHyphens/>
        <w:spacing w:after="0" w:line="240" w:lineRule="auto"/>
        <w:outlineLvl w:val="2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C02A59" w:rsidRPr="00C02A59" w:rsidRDefault="00C02A59" w:rsidP="00C02A59">
      <w:pPr>
        <w:keepNext/>
        <w:widowControl w:val="0"/>
        <w:tabs>
          <w:tab w:val="left" w:pos="15"/>
          <w:tab w:val="left" w:pos="1106"/>
        </w:tabs>
        <w:suppressAutoHyphens/>
        <w:spacing w:after="0" w:line="240" w:lineRule="auto"/>
        <w:outlineLvl w:val="2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C02A59" w:rsidRPr="00C02A59" w:rsidRDefault="00C02A59" w:rsidP="00C02A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ind w:left="15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02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Таштыпского сельсовета                                                                  </w:t>
      </w:r>
      <w:r w:rsidR="00E327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 Х. </w:t>
      </w:r>
      <w:proofErr w:type="spellStart"/>
      <w:r w:rsidR="00E327F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Салимов</w:t>
      </w:r>
      <w:proofErr w:type="spellEnd"/>
    </w:p>
    <w:p w:rsidR="00C02A59" w:rsidRPr="00C02A59" w:rsidRDefault="00C02A59" w:rsidP="00C02A59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A59" w:rsidRPr="00C02A59" w:rsidRDefault="00C02A59" w:rsidP="00C02A59">
      <w:pPr>
        <w:keepNext/>
        <w:spacing w:after="0" w:line="240" w:lineRule="auto"/>
        <w:ind w:left="4956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A59" w:rsidRPr="00C02A59" w:rsidRDefault="00C02A59" w:rsidP="00C02A59">
      <w:pPr>
        <w:keepNext/>
        <w:spacing w:after="0" w:line="240" w:lineRule="auto"/>
        <w:ind w:left="4956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к постановлению   </w:t>
      </w:r>
    </w:p>
    <w:p w:rsidR="00C02A59" w:rsidRPr="00C02A59" w:rsidRDefault="00C02A59" w:rsidP="00C02A59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Таштыпского сельсовета </w:t>
      </w:r>
    </w:p>
    <w:p w:rsidR="00C02A59" w:rsidRPr="00F10D2B" w:rsidRDefault="00C02A59" w:rsidP="00C02A59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10D2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F10D2B" w:rsidRPr="00F10D2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«23</w:t>
      </w:r>
      <w:r w:rsidRPr="00F10D2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 «</w:t>
      </w:r>
      <w:r w:rsidR="00F10D2B" w:rsidRPr="00F10D2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05</w:t>
      </w:r>
      <w:r w:rsidRPr="00F10D2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»201</w:t>
      </w:r>
      <w:r w:rsidR="00BB5636" w:rsidRPr="00F10D2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bookmarkStart w:id="0" w:name="_GoBack"/>
      <w:bookmarkEnd w:id="0"/>
      <w:r w:rsidR="00F10D2B" w:rsidRPr="00F10D2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г.   №158</w:t>
      </w:r>
      <w:r w:rsidRPr="00F10D2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br/>
      </w:r>
    </w:p>
    <w:p w:rsidR="00C02A59" w:rsidRPr="00C02A59" w:rsidRDefault="00C02A59" w:rsidP="00C02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имущества Таштыпского сельсовета, </w:t>
      </w:r>
    </w:p>
    <w:p w:rsidR="00C02A59" w:rsidRPr="00C02A59" w:rsidRDefault="00C02A59" w:rsidP="00C02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объекты коммунальной инфраструктуры теплоснабжения </w:t>
      </w:r>
    </w:p>
    <w:p w:rsidR="00C02A59" w:rsidRPr="00C02A59" w:rsidRDefault="00C02A59" w:rsidP="00C02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подлежащие передаче в концессию </w:t>
      </w:r>
    </w:p>
    <w:p w:rsidR="00C02A59" w:rsidRPr="00C02A59" w:rsidRDefault="00C02A59" w:rsidP="00C02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3960"/>
        <w:gridCol w:w="4421"/>
      </w:tblGrid>
      <w:tr w:rsidR="00C02A59" w:rsidRPr="00C02A59" w:rsidTr="00EB3A30">
        <w:tc>
          <w:tcPr>
            <w:tcW w:w="1188" w:type="dxa"/>
          </w:tcPr>
          <w:p w:rsidR="00C02A59" w:rsidRPr="00C02A59" w:rsidRDefault="00C02A59" w:rsidP="00C0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C02A59" w:rsidRPr="00C02A59" w:rsidRDefault="00C02A59" w:rsidP="00C0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п/п </w:t>
            </w:r>
          </w:p>
        </w:tc>
        <w:tc>
          <w:tcPr>
            <w:tcW w:w="3960" w:type="dxa"/>
          </w:tcPr>
          <w:p w:rsidR="00C02A59" w:rsidRPr="00C02A59" w:rsidRDefault="00C02A59" w:rsidP="00C02A59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421" w:type="dxa"/>
          </w:tcPr>
          <w:p w:rsidR="00C02A59" w:rsidRPr="00C02A59" w:rsidRDefault="00C02A59" w:rsidP="00C0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 (местоположение) </w:t>
            </w:r>
          </w:p>
        </w:tc>
      </w:tr>
      <w:tr w:rsidR="00C02A59" w:rsidRPr="00C02A59" w:rsidTr="00EB3A30">
        <w:trPr>
          <w:cantSplit/>
        </w:trPr>
        <w:tc>
          <w:tcPr>
            <w:tcW w:w="9569" w:type="dxa"/>
            <w:gridSpan w:val="3"/>
          </w:tcPr>
          <w:p w:rsidR="00C02A59" w:rsidRPr="00C02A59" w:rsidRDefault="00C02A59" w:rsidP="00C02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02A59" w:rsidRPr="00C02A59" w:rsidTr="00EB3A30">
        <w:tc>
          <w:tcPr>
            <w:tcW w:w="1188" w:type="dxa"/>
          </w:tcPr>
          <w:p w:rsidR="00C02A59" w:rsidRPr="00C02A59" w:rsidRDefault="00C02A59" w:rsidP="00C02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960" w:type="dxa"/>
          </w:tcPr>
          <w:p w:rsidR="00C02A59" w:rsidRPr="00C02A59" w:rsidRDefault="00C02A59" w:rsidP="00C02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Котельная №5 </w:t>
            </w:r>
          </w:p>
        </w:tc>
        <w:tc>
          <w:tcPr>
            <w:tcW w:w="4421" w:type="dxa"/>
          </w:tcPr>
          <w:p w:rsidR="00C02A59" w:rsidRPr="00C02A59" w:rsidRDefault="00C02A59" w:rsidP="00C02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02A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с.Таштыпул.Кирова</w:t>
            </w:r>
            <w:proofErr w:type="spellEnd"/>
            <w:r w:rsidRPr="00C02A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27Г</w:t>
            </w:r>
          </w:p>
        </w:tc>
      </w:tr>
      <w:tr w:rsidR="00C02A59" w:rsidRPr="00C02A59" w:rsidTr="00EB3A30">
        <w:tc>
          <w:tcPr>
            <w:tcW w:w="1188" w:type="dxa"/>
          </w:tcPr>
          <w:p w:rsidR="00C02A59" w:rsidRPr="00C02A59" w:rsidRDefault="00C02A59" w:rsidP="00C02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960" w:type="dxa"/>
          </w:tcPr>
          <w:p w:rsidR="00C02A59" w:rsidRPr="00C02A59" w:rsidRDefault="00C02A59" w:rsidP="00C02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Котельная №2</w:t>
            </w:r>
          </w:p>
        </w:tc>
        <w:tc>
          <w:tcPr>
            <w:tcW w:w="4421" w:type="dxa"/>
          </w:tcPr>
          <w:p w:rsidR="00C02A59" w:rsidRPr="00C02A59" w:rsidRDefault="00C02A59" w:rsidP="00C02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02A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с.Таштыпул.Карла</w:t>
            </w:r>
            <w:proofErr w:type="spellEnd"/>
            <w:r w:rsidRPr="00C02A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Маркса 47Б</w:t>
            </w:r>
          </w:p>
        </w:tc>
      </w:tr>
      <w:tr w:rsidR="00C02A59" w:rsidRPr="00C02A59" w:rsidTr="00EB3A30">
        <w:tc>
          <w:tcPr>
            <w:tcW w:w="1188" w:type="dxa"/>
          </w:tcPr>
          <w:p w:rsidR="00C02A59" w:rsidRPr="00C02A59" w:rsidRDefault="00C02A59" w:rsidP="00C02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960" w:type="dxa"/>
          </w:tcPr>
          <w:p w:rsidR="00C02A59" w:rsidRPr="00C02A59" w:rsidRDefault="00C02A59" w:rsidP="00C02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Котельная ТУСМ</w:t>
            </w:r>
          </w:p>
        </w:tc>
        <w:tc>
          <w:tcPr>
            <w:tcW w:w="4421" w:type="dxa"/>
          </w:tcPr>
          <w:p w:rsidR="00C02A59" w:rsidRPr="00C02A59" w:rsidRDefault="00C02A59" w:rsidP="00C02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02A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с.Таштыпул.Октябрьская</w:t>
            </w:r>
            <w:proofErr w:type="spellEnd"/>
            <w:r w:rsidRPr="00C02A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83Д</w:t>
            </w:r>
          </w:p>
        </w:tc>
      </w:tr>
      <w:tr w:rsidR="00C02A59" w:rsidRPr="00C02A59" w:rsidTr="00EB3A30">
        <w:tc>
          <w:tcPr>
            <w:tcW w:w="1188" w:type="dxa"/>
          </w:tcPr>
          <w:p w:rsidR="00C02A59" w:rsidRPr="00C02A59" w:rsidRDefault="00C02A59" w:rsidP="00C02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960" w:type="dxa"/>
          </w:tcPr>
          <w:p w:rsidR="00C02A59" w:rsidRPr="00C02A59" w:rsidRDefault="00C02A59" w:rsidP="00C02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Котельная ЦРБ</w:t>
            </w:r>
          </w:p>
        </w:tc>
        <w:tc>
          <w:tcPr>
            <w:tcW w:w="4421" w:type="dxa"/>
          </w:tcPr>
          <w:p w:rsidR="00C02A59" w:rsidRPr="00C02A59" w:rsidRDefault="00C02A59" w:rsidP="00C02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02A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с.Таштыпул.Мечникова</w:t>
            </w:r>
            <w:proofErr w:type="spellEnd"/>
            <w:r w:rsidRPr="00C02A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1А</w:t>
            </w:r>
          </w:p>
        </w:tc>
      </w:tr>
      <w:tr w:rsidR="00C02A59" w:rsidRPr="00C02A59" w:rsidTr="00EB3A30">
        <w:tc>
          <w:tcPr>
            <w:tcW w:w="1188" w:type="dxa"/>
          </w:tcPr>
          <w:p w:rsidR="00C02A59" w:rsidRPr="00C02A59" w:rsidRDefault="00C02A59" w:rsidP="00C02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960" w:type="dxa"/>
          </w:tcPr>
          <w:p w:rsidR="00C02A59" w:rsidRPr="00C02A59" w:rsidRDefault="00C02A59" w:rsidP="00C02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Тепловые сети </w:t>
            </w:r>
          </w:p>
        </w:tc>
        <w:tc>
          <w:tcPr>
            <w:tcW w:w="4421" w:type="dxa"/>
          </w:tcPr>
          <w:p w:rsidR="00C02A59" w:rsidRPr="00C02A59" w:rsidRDefault="00C02A59" w:rsidP="00C02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с.Таштып</w:t>
            </w:r>
          </w:p>
        </w:tc>
      </w:tr>
    </w:tbl>
    <w:p w:rsidR="00C02A59" w:rsidRPr="00C02A59" w:rsidRDefault="00C02A59" w:rsidP="00C02A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специалист                                                                              </w:t>
      </w:r>
      <w:proofErr w:type="spellStart"/>
      <w:r w:rsidRPr="00C02A59">
        <w:rPr>
          <w:rFonts w:ascii="Times New Roman" w:eastAsia="Times New Roman" w:hAnsi="Times New Roman" w:cs="Times New Roman"/>
          <w:sz w:val="26"/>
          <w:szCs w:val="26"/>
          <w:lang w:eastAsia="ru-RU"/>
        </w:rPr>
        <w:t>Л.В.Мамышева</w:t>
      </w:r>
      <w:proofErr w:type="spellEnd"/>
    </w:p>
    <w:p w:rsidR="00C02A59" w:rsidRPr="00C02A59" w:rsidRDefault="00C02A59" w:rsidP="00C02A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570F" w:rsidRDefault="00F10D2B"/>
    <w:sectPr w:rsidR="003F570F" w:rsidSect="00D72588">
      <w:footnotePr>
        <w:pos w:val="beneathText"/>
      </w:footnotePr>
      <w:pgSz w:w="11905" w:h="16837"/>
      <w:pgMar w:top="1134" w:right="851" w:bottom="1134" w:left="1701" w:header="720" w:footer="1134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C02A59"/>
    <w:rsid w:val="000C7750"/>
    <w:rsid w:val="00236E1E"/>
    <w:rsid w:val="00492057"/>
    <w:rsid w:val="005C3D26"/>
    <w:rsid w:val="00BB5636"/>
    <w:rsid w:val="00C02A59"/>
    <w:rsid w:val="00D72588"/>
    <w:rsid w:val="00E327F7"/>
    <w:rsid w:val="00F02651"/>
    <w:rsid w:val="00F10D2B"/>
    <w:rsid w:val="00F64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2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11</cp:revision>
  <cp:lastPrinted>2018-05-17T04:36:00Z</cp:lastPrinted>
  <dcterms:created xsi:type="dcterms:W3CDTF">2018-04-27T07:45:00Z</dcterms:created>
  <dcterms:modified xsi:type="dcterms:W3CDTF">2018-05-29T01:42:00Z</dcterms:modified>
</cp:coreProperties>
</file>